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327" w:rsidRDefault="00456327" w:rsidP="00C9407B">
      <w:pPr>
        <w:spacing w:before="120"/>
        <w:jc w:val="center"/>
        <w:rPr>
          <w:rFonts w:ascii="Arial" w:hAnsi="Arial" w:cs="Arial"/>
          <w:b/>
        </w:rPr>
      </w:pPr>
      <w:r w:rsidRPr="00CF0C1D">
        <w:rPr>
          <w:rFonts w:ascii="Arial" w:hAnsi="Arial" w:cs="Arial"/>
          <w:b/>
          <w:bCs/>
          <w:noProof/>
          <w:sz w:val="21"/>
          <w:szCs w:val="21"/>
          <w:lang w:val="en-US"/>
        </w:rPr>
        <w:drawing>
          <wp:inline distT="0" distB="0" distL="0" distR="0">
            <wp:extent cx="5943600" cy="904875"/>
            <wp:effectExtent l="0" t="0" r="0" b="9525"/>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943600" cy="904875"/>
                    </a:xfrm>
                    <a:prstGeom prst="rect">
                      <a:avLst/>
                    </a:prstGeom>
                  </pic:spPr>
                </pic:pic>
              </a:graphicData>
            </a:graphic>
          </wp:inline>
        </w:drawing>
      </w:r>
    </w:p>
    <w:p w:rsidR="00B5108C" w:rsidRDefault="00B5108C" w:rsidP="00F14C4F">
      <w:pPr>
        <w:pStyle w:val="296"/>
        <w:keepLines/>
        <w:tabs>
          <w:tab w:val="left" w:pos="1800"/>
        </w:tabs>
        <w:spacing w:after="120" w:line="276" w:lineRule="auto"/>
        <w:rPr>
          <w:rFonts w:ascii="Arial" w:hAnsi="Arial" w:cs="Arial"/>
          <w:i/>
        </w:rPr>
      </w:pPr>
    </w:p>
    <w:p w:rsidR="00C426A2" w:rsidRPr="002E6A9D" w:rsidRDefault="00B5108C" w:rsidP="00F14C4F">
      <w:pPr>
        <w:spacing w:line="240" w:lineRule="auto"/>
        <w:rPr>
          <w:rFonts w:ascii="Arial" w:hAnsi="Arial" w:cs="Arial"/>
          <w:b/>
          <w:szCs w:val="24"/>
        </w:rPr>
      </w:pPr>
      <w:bookmarkStart w:id="0" w:name="_Toc180470203"/>
      <w:r w:rsidRPr="002E6A9D">
        <w:rPr>
          <w:rFonts w:ascii="Arial" w:hAnsi="Arial" w:cs="Arial"/>
          <w:b/>
          <w:szCs w:val="24"/>
        </w:rPr>
        <w:t>POSITION</w:t>
      </w:r>
      <w:r w:rsidRPr="002E6A9D">
        <w:rPr>
          <w:rFonts w:ascii="Arial" w:hAnsi="Arial" w:cs="Arial"/>
          <w:szCs w:val="24"/>
        </w:rPr>
        <w:t xml:space="preserve">: </w:t>
      </w:r>
      <w:r w:rsidR="00333CE0" w:rsidRPr="002E6A9D">
        <w:rPr>
          <w:rFonts w:ascii="Arial" w:hAnsi="Arial" w:cs="Arial"/>
          <w:szCs w:val="24"/>
        </w:rPr>
        <w:tab/>
      </w:r>
      <w:r w:rsidR="001D639F">
        <w:rPr>
          <w:rFonts w:ascii="Arial" w:hAnsi="Arial" w:cs="Arial"/>
          <w:szCs w:val="24"/>
        </w:rPr>
        <w:tab/>
        <w:t>Electrician</w:t>
      </w:r>
      <w:r w:rsidR="00DB2F29">
        <w:rPr>
          <w:rFonts w:ascii="Arial" w:hAnsi="Arial" w:cs="Arial"/>
          <w:szCs w:val="24"/>
        </w:rPr>
        <w:t xml:space="preserve"> </w:t>
      </w:r>
      <w:r w:rsidR="00E860D4">
        <w:rPr>
          <w:rFonts w:ascii="Arial" w:hAnsi="Arial" w:cs="Arial"/>
          <w:szCs w:val="24"/>
        </w:rPr>
        <w:tab/>
      </w:r>
      <w:r w:rsidR="00BC3BC8" w:rsidRPr="002E6A9D">
        <w:rPr>
          <w:rFonts w:ascii="Arial" w:hAnsi="Arial" w:cs="Arial"/>
          <w:szCs w:val="24"/>
        </w:rPr>
        <w:tab/>
      </w:r>
    </w:p>
    <w:p w:rsidR="00B5108C" w:rsidRPr="002E6A9D" w:rsidRDefault="00333CE0" w:rsidP="00F14C4F">
      <w:pPr>
        <w:spacing w:line="240" w:lineRule="auto"/>
        <w:rPr>
          <w:rFonts w:ascii="Arial" w:hAnsi="Arial" w:cs="Arial"/>
          <w:sz w:val="20"/>
        </w:rPr>
      </w:pPr>
      <w:r w:rsidRPr="002E6A9D">
        <w:rPr>
          <w:rFonts w:ascii="Arial" w:hAnsi="Arial" w:cs="Arial"/>
          <w:b/>
          <w:szCs w:val="24"/>
        </w:rPr>
        <w:t>REPORTS TO</w:t>
      </w:r>
      <w:r w:rsidR="00C426A2" w:rsidRPr="002E6A9D">
        <w:rPr>
          <w:rFonts w:ascii="Arial" w:hAnsi="Arial" w:cs="Arial"/>
          <w:b/>
          <w:szCs w:val="24"/>
        </w:rPr>
        <w:t xml:space="preserve">: </w:t>
      </w:r>
      <w:r w:rsidRPr="002E6A9D">
        <w:rPr>
          <w:rFonts w:ascii="Arial" w:hAnsi="Arial" w:cs="Arial"/>
          <w:b/>
          <w:szCs w:val="24"/>
        </w:rPr>
        <w:tab/>
      </w:r>
      <w:bookmarkEnd w:id="0"/>
      <w:r w:rsidR="0089153E" w:rsidRPr="0089153E">
        <w:rPr>
          <w:rFonts w:ascii="Arial" w:hAnsi="Arial" w:cs="Arial"/>
          <w:szCs w:val="24"/>
        </w:rPr>
        <w:t>Equipment</w:t>
      </w:r>
      <w:r w:rsidR="0089153E">
        <w:rPr>
          <w:rFonts w:ascii="Arial" w:hAnsi="Arial" w:cs="Arial"/>
          <w:b/>
          <w:szCs w:val="24"/>
        </w:rPr>
        <w:t xml:space="preserve"> </w:t>
      </w:r>
      <w:r w:rsidR="00E860D4" w:rsidRPr="00E860D4">
        <w:rPr>
          <w:rFonts w:ascii="Arial" w:hAnsi="Arial" w:cs="Arial"/>
          <w:szCs w:val="24"/>
        </w:rPr>
        <w:t xml:space="preserve">Supervisor </w:t>
      </w:r>
    </w:p>
    <w:p w:rsidR="00D6566F" w:rsidRPr="002E6A9D" w:rsidRDefault="004C0CD2" w:rsidP="00F14C4F">
      <w:pPr>
        <w:spacing w:line="240" w:lineRule="auto"/>
        <w:rPr>
          <w:rFonts w:ascii="Arial" w:hAnsi="Arial" w:cs="Arial"/>
          <w:b/>
          <w:szCs w:val="24"/>
        </w:rPr>
      </w:pPr>
      <w:r w:rsidRPr="002E6A9D">
        <w:rPr>
          <w:rFonts w:ascii="Arial" w:hAnsi="Arial" w:cs="Arial"/>
          <w:b/>
          <w:szCs w:val="24"/>
        </w:rPr>
        <w:t>DEPARTMENT</w:t>
      </w:r>
      <w:r w:rsidR="00B5108C" w:rsidRPr="002E6A9D">
        <w:rPr>
          <w:rFonts w:ascii="Arial" w:hAnsi="Arial" w:cs="Arial"/>
          <w:b/>
          <w:szCs w:val="24"/>
        </w:rPr>
        <w:t>:</w:t>
      </w:r>
      <w:r w:rsidR="00403ED8" w:rsidRPr="002E6A9D">
        <w:rPr>
          <w:rFonts w:ascii="Arial" w:hAnsi="Arial" w:cs="Arial"/>
          <w:b/>
          <w:szCs w:val="24"/>
        </w:rPr>
        <w:t xml:space="preserve"> </w:t>
      </w:r>
      <w:r w:rsidR="00333CE0" w:rsidRPr="002E6A9D">
        <w:rPr>
          <w:rFonts w:ascii="Arial" w:hAnsi="Arial" w:cs="Arial"/>
          <w:b/>
          <w:szCs w:val="24"/>
        </w:rPr>
        <w:tab/>
      </w:r>
      <w:r w:rsidR="00E860D4" w:rsidRPr="00E860D4">
        <w:rPr>
          <w:rFonts w:ascii="Arial" w:hAnsi="Arial" w:cs="Arial"/>
          <w:szCs w:val="24"/>
        </w:rPr>
        <w:t>Rail Mechanical</w:t>
      </w:r>
      <w:r w:rsidR="00F148D9">
        <w:rPr>
          <w:rFonts w:ascii="Arial" w:hAnsi="Arial" w:cs="Arial"/>
          <w:b/>
          <w:szCs w:val="24"/>
        </w:rPr>
        <w:t xml:space="preserve"> </w:t>
      </w:r>
    </w:p>
    <w:p w:rsidR="00B5108C" w:rsidRDefault="009844EA" w:rsidP="00F14C4F">
      <w:pPr>
        <w:spacing w:line="240" w:lineRule="auto"/>
        <w:rPr>
          <w:rFonts w:ascii="Arial" w:hAnsi="Arial" w:cs="Arial"/>
        </w:rPr>
      </w:pPr>
      <w:r w:rsidRPr="002E6A9D">
        <w:rPr>
          <w:rFonts w:ascii="Arial" w:hAnsi="Arial" w:cs="Arial"/>
          <w:b/>
          <w:szCs w:val="24"/>
        </w:rPr>
        <w:t>L</w:t>
      </w:r>
      <w:r w:rsidR="00B5108C" w:rsidRPr="002E6A9D">
        <w:rPr>
          <w:rFonts w:ascii="Arial" w:hAnsi="Arial" w:cs="Arial"/>
          <w:b/>
          <w:szCs w:val="24"/>
        </w:rPr>
        <w:t>OCATION</w:t>
      </w:r>
      <w:r w:rsidR="00C314E4" w:rsidRPr="002E6A9D">
        <w:rPr>
          <w:rFonts w:ascii="Arial" w:hAnsi="Arial" w:cs="Arial"/>
          <w:b/>
          <w:szCs w:val="24"/>
        </w:rPr>
        <w:t xml:space="preserve">: </w:t>
      </w:r>
      <w:r w:rsidR="00C314E4" w:rsidRPr="002E6A9D">
        <w:rPr>
          <w:rFonts w:ascii="Arial" w:hAnsi="Arial" w:cs="Arial"/>
          <w:b/>
          <w:szCs w:val="24"/>
        </w:rPr>
        <w:tab/>
      </w:r>
      <w:r w:rsidR="00333CE0" w:rsidRPr="002E6A9D">
        <w:rPr>
          <w:rFonts w:ascii="Arial" w:hAnsi="Arial" w:cs="Arial"/>
          <w:b/>
          <w:szCs w:val="24"/>
        </w:rPr>
        <w:tab/>
      </w:r>
      <w:r w:rsidR="00E860D4" w:rsidRPr="00E860D4">
        <w:rPr>
          <w:rFonts w:ascii="Arial" w:hAnsi="Arial" w:cs="Arial"/>
        </w:rPr>
        <w:t>Cochrane</w:t>
      </w:r>
    </w:p>
    <w:p w:rsidR="00D26728" w:rsidRPr="00542693" w:rsidRDefault="00D26728" w:rsidP="00F14C4F">
      <w:pPr>
        <w:spacing w:line="240" w:lineRule="auto"/>
        <w:rPr>
          <w:rFonts w:ascii="Arial" w:hAnsi="Arial" w:cs="Arial"/>
        </w:rPr>
      </w:pPr>
      <w:r w:rsidRPr="00D26728">
        <w:rPr>
          <w:rFonts w:ascii="Arial" w:hAnsi="Arial" w:cs="Arial"/>
          <w:b/>
          <w:sz w:val="24"/>
          <w:szCs w:val="24"/>
        </w:rPr>
        <w:t>REFERENCE:</w:t>
      </w:r>
      <w:r w:rsidR="00A70141">
        <w:rPr>
          <w:rFonts w:ascii="Arial" w:hAnsi="Arial" w:cs="Arial"/>
          <w:sz w:val="24"/>
          <w:szCs w:val="24"/>
        </w:rPr>
        <w:tab/>
      </w:r>
      <w:r w:rsidR="00A70141" w:rsidRPr="00542693">
        <w:rPr>
          <w:rFonts w:ascii="Arial" w:hAnsi="Arial" w:cs="Arial"/>
        </w:rPr>
        <w:t>300-27</w:t>
      </w:r>
      <w:r w:rsidR="00542693" w:rsidRPr="00542693">
        <w:rPr>
          <w:rFonts w:ascii="Arial" w:hAnsi="Arial" w:cs="Arial"/>
        </w:rPr>
        <w:t>B</w:t>
      </w:r>
      <w:r w:rsidRPr="00542693">
        <w:rPr>
          <w:rFonts w:ascii="Arial" w:hAnsi="Arial" w:cs="Arial"/>
        </w:rPr>
        <w:t>-20</w:t>
      </w:r>
    </w:p>
    <w:p w:rsidR="00C01EDB" w:rsidRDefault="002E6A9D" w:rsidP="00C01EDB">
      <w:pPr>
        <w:spacing w:after="120"/>
        <w:rPr>
          <w:rFonts w:ascii="Arial" w:hAnsi="Arial" w:cs="Arial"/>
          <w:b/>
        </w:rPr>
      </w:pPr>
      <w:r>
        <w:rPr>
          <w:rFonts w:ascii="Arial" w:hAnsi="Arial" w:cs="Arial"/>
          <w:b/>
        </w:rPr>
        <w:br/>
      </w:r>
      <w:r w:rsidR="00B5108C">
        <w:rPr>
          <w:rFonts w:ascii="Arial" w:hAnsi="Arial" w:cs="Arial"/>
          <w:b/>
        </w:rPr>
        <w:t>ACCOUNTABILITY STATEMENT</w:t>
      </w:r>
      <w:r w:rsidR="00C01EDB">
        <w:rPr>
          <w:rFonts w:ascii="Arial" w:hAnsi="Arial" w:cs="Arial"/>
          <w:b/>
        </w:rPr>
        <w:t>:</w:t>
      </w:r>
    </w:p>
    <w:p w:rsidR="00E860D4" w:rsidRPr="00E860D4" w:rsidRDefault="00E860D4" w:rsidP="00E860D4">
      <w:pPr>
        <w:pStyle w:val="NormalWeb"/>
        <w:spacing w:before="120" w:beforeAutospacing="0" w:after="120" w:afterAutospacing="0"/>
        <w:jc w:val="both"/>
        <w:outlineLvl w:val="0"/>
        <w:rPr>
          <w:rFonts w:ascii="Arial" w:eastAsiaTheme="minorHAnsi" w:hAnsi="Arial" w:cs="Arial"/>
          <w:sz w:val="22"/>
          <w:szCs w:val="22"/>
          <w:lang w:val="en-CA"/>
        </w:rPr>
      </w:pPr>
      <w:r w:rsidRPr="00E860D4">
        <w:rPr>
          <w:rFonts w:ascii="Arial" w:eastAsiaTheme="minorHAnsi" w:hAnsi="Arial" w:cs="Arial"/>
          <w:sz w:val="22"/>
          <w:szCs w:val="22"/>
          <w:lang w:val="en-CA"/>
        </w:rPr>
        <w:t xml:space="preserve">Responsible for completely and independently planning, laying out, repairing, dismantling, rebuilding, maintaining, installing, and fabricating equipment. This position includes troubleshooting of all types of electrical, electronic and digital equipment (AC or DC) on a number of equipment that includes locomotives, passenger coaches, shop machinery and mobile equipment.  In addition, the position responsibility will include structural maintenance such as electricity and lighting on buildings, powerhouses, other structures and yards.  </w:t>
      </w:r>
    </w:p>
    <w:p w:rsidR="00B5108C" w:rsidRPr="00A90F7B" w:rsidRDefault="00D26728" w:rsidP="00C01EDB">
      <w:pPr>
        <w:pStyle w:val="NormalWeb"/>
        <w:spacing w:before="240" w:beforeAutospacing="0" w:after="120" w:afterAutospacing="0"/>
        <w:jc w:val="both"/>
        <w:outlineLvl w:val="0"/>
        <w:rPr>
          <w:rFonts w:ascii="Arial" w:hAnsi="Arial" w:cs="Arial"/>
          <w:sz w:val="22"/>
          <w:szCs w:val="22"/>
        </w:rPr>
      </w:pPr>
      <w:r>
        <w:rPr>
          <w:rFonts w:ascii="Arial" w:hAnsi="Arial" w:cs="Arial"/>
          <w:b/>
          <w:bCs/>
          <w:sz w:val="22"/>
          <w:szCs w:val="22"/>
        </w:rPr>
        <w:br/>
      </w:r>
      <w:r w:rsidR="00B5108C">
        <w:rPr>
          <w:rFonts w:ascii="Arial" w:hAnsi="Arial" w:cs="Arial"/>
          <w:b/>
          <w:bCs/>
          <w:sz w:val="22"/>
          <w:szCs w:val="22"/>
        </w:rPr>
        <w:t>MAJOR DUTIES/ RESPONSIBILITIES:</w:t>
      </w:r>
    </w:p>
    <w:p w:rsidR="00E860D4" w:rsidRPr="00E860D4" w:rsidRDefault="00E860D4" w:rsidP="00D26728">
      <w:pPr>
        <w:pStyle w:val="DefaultText"/>
        <w:numPr>
          <w:ilvl w:val="0"/>
          <w:numId w:val="43"/>
        </w:numPr>
        <w:tabs>
          <w:tab w:val="left" w:pos="0"/>
        </w:tabs>
        <w:rPr>
          <w:rFonts w:ascii="Arial" w:hAnsi="Arial" w:cs="Arial"/>
          <w:bCs/>
          <w:sz w:val="22"/>
          <w:szCs w:val="22"/>
        </w:rPr>
      </w:pPr>
      <w:r w:rsidRPr="00E860D4">
        <w:rPr>
          <w:rFonts w:ascii="Arial" w:hAnsi="Arial" w:cs="Arial"/>
          <w:bCs/>
          <w:sz w:val="22"/>
          <w:szCs w:val="22"/>
        </w:rPr>
        <w:t>Installs and maintains all types of electrical equipment on machinery, locomotives, car and special track equipment</w:t>
      </w:r>
    </w:p>
    <w:p w:rsidR="00E860D4" w:rsidRPr="00E860D4" w:rsidRDefault="00E860D4" w:rsidP="00D26728">
      <w:pPr>
        <w:pStyle w:val="DefaultText"/>
        <w:numPr>
          <w:ilvl w:val="0"/>
          <w:numId w:val="43"/>
        </w:numPr>
        <w:tabs>
          <w:tab w:val="left" w:pos="0"/>
        </w:tabs>
        <w:rPr>
          <w:rFonts w:ascii="Arial" w:hAnsi="Arial" w:cs="Arial"/>
          <w:bCs/>
          <w:sz w:val="22"/>
          <w:szCs w:val="22"/>
        </w:rPr>
      </w:pPr>
      <w:r w:rsidRPr="00E860D4">
        <w:rPr>
          <w:rFonts w:ascii="Arial" w:hAnsi="Arial" w:cs="Arial"/>
          <w:bCs/>
          <w:sz w:val="22"/>
          <w:szCs w:val="22"/>
        </w:rPr>
        <w:t>Inspects, troubleshoots, repairs and tests electrical equipment</w:t>
      </w:r>
    </w:p>
    <w:p w:rsidR="00E860D4" w:rsidRPr="00E860D4" w:rsidRDefault="00E860D4" w:rsidP="00D26728">
      <w:pPr>
        <w:pStyle w:val="DefaultText"/>
        <w:numPr>
          <w:ilvl w:val="0"/>
          <w:numId w:val="43"/>
        </w:numPr>
        <w:tabs>
          <w:tab w:val="left" w:pos="0"/>
        </w:tabs>
        <w:rPr>
          <w:rFonts w:ascii="Arial" w:hAnsi="Arial" w:cs="Arial"/>
          <w:bCs/>
          <w:sz w:val="22"/>
          <w:szCs w:val="22"/>
        </w:rPr>
      </w:pPr>
      <w:r w:rsidRPr="00E860D4">
        <w:rPr>
          <w:rFonts w:ascii="Arial" w:hAnsi="Arial" w:cs="Arial"/>
          <w:bCs/>
          <w:sz w:val="22"/>
          <w:szCs w:val="22"/>
        </w:rPr>
        <w:t>Performs adjustments and calibrations to electrical equipment</w:t>
      </w:r>
    </w:p>
    <w:p w:rsidR="00E860D4" w:rsidRPr="00E860D4" w:rsidRDefault="00E860D4" w:rsidP="00D26728">
      <w:pPr>
        <w:pStyle w:val="DefaultText"/>
        <w:numPr>
          <w:ilvl w:val="0"/>
          <w:numId w:val="43"/>
        </w:numPr>
        <w:tabs>
          <w:tab w:val="left" w:pos="0"/>
        </w:tabs>
        <w:rPr>
          <w:rFonts w:ascii="Arial" w:hAnsi="Arial" w:cs="Arial"/>
          <w:bCs/>
          <w:sz w:val="22"/>
          <w:szCs w:val="22"/>
        </w:rPr>
      </w:pPr>
      <w:r w:rsidRPr="00E860D4">
        <w:rPr>
          <w:rFonts w:ascii="Arial" w:hAnsi="Arial" w:cs="Arial"/>
          <w:bCs/>
          <w:sz w:val="22"/>
          <w:szCs w:val="22"/>
        </w:rPr>
        <w:t>Performs modifications and constructs electrical assemblies</w:t>
      </w:r>
    </w:p>
    <w:p w:rsidR="00E860D4" w:rsidRPr="00E860D4" w:rsidRDefault="00E860D4" w:rsidP="00D26728">
      <w:pPr>
        <w:pStyle w:val="DefaultText"/>
        <w:numPr>
          <w:ilvl w:val="0"/>
          <w:numId w:val="43"/>
        </w:numPr>
        <w:tabs>
          <w:tab w:val="left" w:pos="0"/>
        </w:tabs>
        <w:rPr>
          <w:rFonts w:ascii="Arial" w:hAnsi="Arial" w:cs="Arial"/>
          <w:bCs/>
          <w:sz w:val="22"/>
          <w:szCs w:val="22"/>
        </w:rPr>
      </w:pPr>
      <w:r w:rsidRPr="00E860D4">
        <w:rPr>
          <w:rFonts w:ascii="Arial" w:hAnsi="Arial" w:cs="Arial"/>
          <w:bCs/>
          <w:sz w:val="22"/>
          <w:szCs w:val="22"/>
        </w:rPr>
        <w:t>Performs preventative maintenance work</w:t>
      </w:r>
    </w:p>
    <w:p w:rsidR="00E860D4" w:rsidRPr="00E860D4" w:rsidRDefault="00E860D4" w:rsidP="00D26728">
      <w:pPr>
        <w:pStyle w:val="DefaultText"/>
        <w:numPr>
          <w:ilvl w:val="0"/>
          <w:numId w:val="43"/>
        </w:numPr>
        <w:tabs>
          <w:tab w:val="left" w:pos="0"/>
        </w:tabs>
        <w:rPr>
          <w:rFonts w:ascii="Arial" w:hAnsi="Arial" w:cs="Arial"/>
          <w:bCs/>
          <w:sz w:val="22"/>
          <w:szCs w:val="22"/>
        </w:rPr>
      </w:pPr>
      <w:r w:rsidRPr="00E860D4">
        <w:rPr>
          <w:rFonts w:ascii="Arial" w:hAnsi="Arial" w:cs="Arial"/>
          <w:bCs/>
          <w:sz w:val="22"/>
          <w:szCs w:val="22"/>
        </w:rPr>
        <w:t>Services, tests and replaces all components used in electronic circuits</w:t>
      </w:r>
    </w:p>
    <w:p w:rsidR="00E860D4" w:rsidRPr="00E860D4" w:rsidRDefault="00E860D4" w:rsidP="00D26728">
      <w:pPr>
        <w:pStyle w:val="DefaultText"/>
        <w:numPr>
          <w:ilvl w:val="0"/>
          <w:numId w:val="43"/>
        </w:numPr>
        <w:tabs>
          <w:tab w:val="left" w:pos="0"/>
        </w:tabs>
        <w:rPr>
          <w:rFonts w:ascii="Arial" w:hAnsi="Arial" w:cs="Arial"/>
          <w:bCs/>
          <w:sz w:val="22"/>
          <w:szCs w:val="22"/>
        </w:rPr>
      </w:pPr>
      <w:r w:rsidRPr="00E860D4">
        <w:rPr>
          <w:rFonts w:ascii="Arial" w:hAnsi="Arial" w:cs="Arial"/>
          <w:bCs/>
          <w:sz w:val="22"/>
          <w:szCs w:val="22"/>
        </w:rPr>
        <w:t>Plans and performs job layouts</w:t>
      </w:r>
    </w:p>
    <w:p w:rsidR="00E860D4" w:rsidRPr="00E860D4" w:rsidRDefault="00E860D4" w:rsidP="00D26728">
      <w:pPr>
        <w:pStyle w:val="DefaultText"/>
        <w:numPr>
          <w:ilvl w:val="0"/>
          <w:numId w:val="43"/>
        </w:numPr>
        <w:tabs>
          <w:tab w:val="left" w:pos="0"/>
        </w:tabs>
        <w:rPr>
          <w:rFonts w:ascii="Arial" w:hAnsi="Arial" w:cs="Arial"/>
          <w:bCs/>
          <w:sz w:val="22"/>
          <w:szCs w:val="22"/>
        </w:rPr>
      </w:pPr>
      <w:r w:rsidRPr="00E860D4">
        <w:rPr>
          <w:rFonts w:ascii="Arial" w:hAnsi="Arial" w:cs="Arial"/>
          <w:bCs/>
          <w:sz w:val="22"/>
          <w:szCs w:val="22"/>
        </w:rPr>
        <w:t>Works from blueprints, circuit diagrams or schematics</w:t>
      </w:r>
    </w:p>
    <w:p w:rsidR="00E860D4" w:rsidRPr="00E860D4" w:rsidRDefault="00E860D4" w:rsidP="00D26728">
      <w:pPr>
        <w:pStyle w:val="DefaultText"/>
        <w:numPr>
          <w:ilvl w:val="0"/>
          <w:numId w:val="43"/>
        </w:numPr>
        <w:tabs>
          <w:tab w:val="left" w:pos="0"/>
        </w:tabs>
        <w:rPr>
          <w:rFonts w:ascii="Arial" w:hAnsi="Arial" w:cs="Arial"/>
          <w:bCs/>
          <w:sz w:val="22"/>
          <w:szCs w:val="22"/>
        </w:rPr>
      </w:pPr>
      <w:r w:rsidRPr="00E860D4">
        <w:rPr>
          <w:rFonts w:ascii="Arial" w:hAnsi="Arial" w:cs="Arial"/>
          <w:bCs/>
          <w:sz w:val="22"/>
          <w:szCs w:val="22"/>
        </w:rPr>
        <w:t>Uses hand tools and various electrical testing devices and instruments</w:t>
      </w:r>
    </w:p>
    <w:p w:rsidR="00E860D4" w:rsidRPr="00E860D4" w:rsidRDefault="00E860D4" w:rsidP="00D26728">
      <w:pPr>
        <w:pStyle w:val="DefaultText"/>
        <w:numPr>
          <w:ilvl w:val="0"/>
          <w:numId w:val="43"/>
        </w:numPr>
        <w:tabs>
          <w:tab w:val="left" w:pos="0"/>
        </w:tabs>
        <w:rPr>
          <w:rFonts w:ascii="Arial" w:hAnsi="Arial" w:cs="Arial"/>
          <w:bCs/>
          <w:sz w:val="22"/>
          <w:szCs w:val="22"/>
        </w:rPr>
      </w:pPr>
      <w:r w:rsidRPr="00E860D4">
        <w:rPr>
          <w:rFonts w:ascii="Arial" w:hAnsi="Arial" w:cs="Arial"/>
          <w:bCs/>
          <w:sz w:val="22"/>
          <w:szCs w:val="22"/>
        </w:rPr>
        <w:t>Works according to Industrial Electronics and National Electrical Codes</w:t>
      </w:r>
    </w:p>
    <w:p w:rsidR="00E860D4" w:rsidRPr="00E860D4" w:rsidRDefault="00E860D4" w:rsidP="00D26728">
      <w:pPr>
        <w:pStyle w:val="DefaultText"/>
        <w:numPr>
          <w:ilvl w:val="0"/>
          <w:numId w:val="43"/>
        </w:numPr>
        <w:tabs>
          <w:tab w:val="left" w:pos="0"/>
        </w:tabs>
        <w:rPr>
          <w:rFonts w:ascii="Arial" w:hAnsi="Arial" w:cs="Arial"/>
          <w:bCs/>
          <w:sz w:val="22"/>
          <w:szCs w:val="22"/>
        </w:rPr>
      </w:pPr>
      <w:r w:rsidRPr="00E860D4">
        <w:rPr>
          <w:rFonts w:ascii="Arial" w:hAnsi="Arial" w:cs="Arial"/>
          <w:bCs/>
          <w:sz w:val="22"/>
          <w:szCs w:val="22"/>
        </w:rPr>
        <w:t>Operates equipment such as overhead or mobile cranes and forklifts to assist in assignments</w:t>
      </w:r>
    </w:p>
    <w:p w:rsidR="00E860D4" w:rsidRPr="00E860D4" w:rsidRDefault="00E860D4" w:rsidP="00D26728">
      <w:pPr>
        <w:pStyle w:val="DefaultText"/>
        <w:numPr>
          <w:ilvl w:val="0"/>
          <w:numId w:val="43"/>
        </w:numPr>
        <w:tabs>
          <w:tab w:val="left" w:pos="0"/>
        </w:tabs>
        <w:rPr>
          <w:rFonts w:ascii="Arial" w:hAnsi="Arial" w:cs="Arial"/>
          <w:bCs/>
          <w:sz w:val="22"/>
          <w:szCs w:val="22"/>
        </w:rPr>
      </w:pPr>
      <w:r w:rsidRPr="00E860D4">
        <w:rPr>
          <w:rFonts w:ascii="Arial" w:hAnsi="Arial" w:cs="Arial"/>
          <w:bCs/>
          <w:sz w:val="22"/>
          <w:szCs w:val="22"/>
        </w:rPr>
        <w:t>Adapts to new methods, processes, material and equipment</w:t>
      </w:r>
    </w:p>
    <w:p w:rsidR="00E860D4" w:rsidRPr="00E860D4" w:rsidRDefault="00E860D4" w:rsidP="00D26728">
      <w:pPr>
        <w:pStyle w:val="DefaultText"/>
        <w:numPr>
          <w:ilvl w:val="0"/>
          <w:numId w:val="43"/>
        </w:numPr>
        <w:tabs>
          <w:tab w:val="left" w:pos="0"/>
        </w:tabs>
        <w:rPr>
          <w:rFonts w:ascii="Arial" w:hAnsi="Arial" w:cs="Arial"/>
          <w:bCs/>
          <w:sz w:val="22"/>
          <w:szCs w:val="22"/>
        </w:rPr>
      </w:pPr>
      <w:r w:rsidRPr="00E860D4">
        <w:rPr>
          <w:rFonts w:ascii="Arial" w:hAnsi="Arial" w:cs="Arial"/>
          <w:bCs/>
          <w:sz w:val="22"/>
          <w:szCs w:val="22"/>
        </w:rPr>
        <w:t>Follows prescribed safety procedures including the use of safety clothing and equipment</w:t>
      </w:r>
    </w:p>
    <w:p w:rsidR="00E860D4" w:rsidRPr="00E860D4" w:rsidRDefault="00E860D4" w:rsidP="00D26728">
      <w:pPr>
        <w:pStyle w:val="DefaultText"/>
        <w:numPr>
          <w:ilvl w:val="0"/>
          <w:numId w:val="43"/>
        </w:numPr>
        <w:tabs>
          <w:tab w:val="left" w:pos="0"/>
        </w:tabs>
        <w:rPr>
          <w:rFonts w:ascii="Arial" w:hAnsi="Arial" w:cs="Arial"/>
          <w:bCs/>
          <w:sz w:val="22"/>
          <w:szCs w:val="22"/>
        </w:rPr>
      </w:pPr>
      <w:r w:rsidRPr="00E860D4">
        <w:rPr>
          <w:rFonts w:ascii="Arial" w:hAnsi="Arial" w:cs="Arial"/>
          <w:bCs/>
          <w:sz w:val="22"/>
          <w:szCs w:val="22"/>
        </w:rPr>
        <w:t>May work various shifts and on weekends and some work outdoors in adverse weather</w:t>
      </w:r>
    </w:p>
    <w:p w:rsidR="000D07DB" w:rsidRDefault="000D07DB" w:rsidP="00B5108C">
      <w:pPr>
        <w:pStyle w:val="DefaultText"/>
        <w:tabs>
          <w:tab w:val="left" w:pos="0"/>
          <w:tab w:val="num" w:pos="720"/>
        </w:tabs>
        <w:spacing w:after="60"/>
        <w:rPr>
          <w:rFonts w:ascii="Arial" w:hAnsi="Arial" w:cs="Arial"/>
          <w:b/>
          <w:bCs/>
          <w:sz w:val="22"/>
          <w:szCs w:val="22"/>
        </w:rPr>
      </w:pPr>
    </w:p>
    <w:p w:rsidR="00E860D4" w:rsidRDefault="00E860D4" w:rsidP="002E6A9D">
      <w:pPr>
        <w:pStyle w:val="DefaultText"/>
        <w:tabs>
          <w:tab w:val="left" w:pos="0"/>
          <w:tab w:val="num" w:pos="720"/>
        </w:tabs>
        <w:spacing w:after="120"/>
        <w:rPr>
          <w:rFonts w:ascii="Arial" w:hAnsi="Arial" w:cs="Arial"/>
          <w:b/>
          <w:bCs/>
          <w:sz w:val="22"/>
          <w:szCs w:val="22"/>
        </w:rPr>
      </w:pPr>
    </w:p>
    <w:p w:rsidR="00E860D4" w:rsidRDefault="00E860D4" w:rsidP="002E6A9D">
      <w:pPr>
        <w:pStyle w:val="DefaultText"/>
        <w:tabs>
          <w:tab w:val="left" w:pos="0"/>
          <w:tab w:val="num" w:pos="720"/>
        </w:tabs>
        <w:spacing w:after="120"/>
        <w:rPr>
          <w:rFonts w:ascii="Arial" w:hAnsi="Arial" w:cs="Arial"/>
          <w:b/>
          <w:bCs/>
          <w:sz w:val="22"/>
          <w:szCs w:val="22"/>
        </w:rPr>
      </w:pPr>
    </w:p>
    <w:p w:rsidR="00D26728" w:rsidRDefault="00D26728" w:rsidP="002E6A9D">
      <w:pPr>
        <w:pStyle w:val="DefaultText"/>
        <w:tabs>
          <w:tab w:val="left" w:pos="0"/>
          <w:tab w:val="num" w:pos="720"/>
        </w:tabs>
        <w:spacing w:after="120"/>
        <w:rPr>
          <w:rFonts w:ascii="Arial" w:hAnsi="Arial" w:cs="Arial"/>
          <w:b/>
          <w:bCs/>
          <w:sz w:val="22"/>
          <w:szCs w:val="22"/>
        </w:rPr>
      </w:pPr>
    </w:p>
    <w:p w:rsidR="00D26728" w:rsidRDefault="00D26728" w:rsidP="002E6A9D">
      <w:pPr>
        <w:pStyle w:val="DefaultText"/>
        <w:tabs>
          <w:tab w:val="left" w:pos="0"/>
          <w:tab w:val="num" w:pos="720"/>
        </w:tabs>
        <w:spacing w:after="120"/>
        <w:rPr>
          <w:rFonts w:ascii="Arial" w:hAnsi="Arial" w:cs="Arial"/>
          <w:b/>
          <w:bCs/>
          <w:sz w:val="22"/>
          <w:szCs w:val="22"/>
        </w:rPr>
      </w:pPr>
    </w:p>
    <w:p w:rsidR="000A4FCA" w:rsidRDefault="00B5108C" w:rsidP="002E6A9D">
      <w:pPr>
        <w:pStyle w:val="DefaultText"/>
        <w:tabs>
          <w:tab w:val="left" w:pos="0"/>
          <w:tab w:val="num" w:pos="720"/>
        </w:tabs>
        <w:spacing w:after="120"/>
        <w:rPr>
          <w:rFonts w:ascii="Arial" w:hAnsi="Arial" w:cs="Arial"/>
          <w:b/>
          <w:bCs/>
          <w:sz w:val="22"/>
          <w:szCs w:val="22"/>
        </w:rPr>
      </w:pPr>
      <w:r>
        <w:rPr>
          <w:rFonts w:ascii="Arial" w:hAnsi="Arial" w:cs="Arial"/>
          <w:b/>
          <w:bCs/>
          <w:sz w:val="22"/>
          <w:szCs w:val="22"/>
        </w:rPr>
        <w:t>REQUIREMENTS</w:t>
      </w:r>
      <w:r w:rsidRPr="00A90F7B">
        <w:rPr>
          <w:rFonts w:ascii="Arial" w:hAnsi="Arial" w:cs="Arial"/>
          <w:b/>
          <w:bCs/>
          <w:sz w:val="22"/>
          <w:szCs w:val="22"/>
        </w:rPr>
        <w:t>:</w:t>
      </w:r>
    </w:p>
    <w:p w:rsidR="00E860D4" w:rsidRPr="0089153E" w:rsidRDefault="00E860D4" w:rsidP="00E860D4">
      <w:pPr>
        <w:pStyle w:val="ListParagraph"/>
        <w:numPr>
          <w:ilvl w:val="0"/>
          <w:numId w:val="44"/>
        </w:numPr>
        <w:spacing w:after="60"/>
        <w:rPr>
          <w:rFonts w:ascii="Arial" w:hAnsi="Arial" w:cs="Arial"/>
          <w:bCs/>
          <w:sz w:val="22"/>
          <w:szCs w:val="22"/>
        </w:rPr>
      </w:pPr>
      <w:r w:rsidRPr="0089153E">
        <w:rPr>
          <w:rFonts w:ascii="Arial" w:hAnsi="Arial" w:cs="Arial"/>
          <w:bCs/>
          <w:sz w:val="22"/>
          <w:szCs w:val="22"/>
        </w:rPr>
        <w:t>Grade 12 Ontario Secondary School (OSS</w:t>
      </w:r>
      <w:r w:rsidR="001D639F">
        <w:rPr>
          <w:rFonts w:ascii="Arial" w:hAnsi="Arial" w:cs="Arial"/>
          <w:bCs/>
          <w:sz w:val="22"/>
          <w:szCs w:val="22"/>
        </w:rPr>
        <w:t>D</w:t>
      </w:r>
      <w:r w:rsidRPr="0089153E">
        <w:rPr>
          <w:rFonts w:ascii="Arial" w:hAnsi="Arial" w:cs="Arial"/>
          <w:bCs/>
          <w:sz w:val="22"/>
          <w:szCs w:val="22"/>
        </w:rPr>
        <w:t>) Diploma or General Educational Diploma (GED)</w:t>
      </w:r>
    </w:p>
    <w:p w:rsidR="00E860D4" w:rsidRPr="0089153E" w:rsidRDefault="00E860D4" w:rsidP="00E860D4">
      <w:pPr>
        <w:pStyle w:val="ListParagraph"/>
        <w:numPr>
          <w:ilvl w:val="0"/>
          <w:numId w:val="44"/>
        </w:numPr>
        <w:spacing w:after="60"/>
        <w:rPr>
          <w:rFonts w:ascii="Arial" w:hAnsi="Arial" w:cs="Arial"/>
          <w:bCs/>
          <w:sz w:val="22"/>
          <w:szCs w:val="22"/>
        </w:rPr>
      </w:pPr>
      <w:r w:rsidRPr="0089153E">
        <w:rPr>
          <w:rFonts w:ascii="Arial" w:hAnsi="Arial" w:cs="Arial"/>
          <w:bCs/>
          <w:sz w:val="22"/>
          <w:szCs w:val="22"/>
        </w:rPr>
        <w:t>Certificate of Qualification as Electrician (Construction 309A or Industrial 442A) or within final year of apprenticeship in the same identified trade</w:t>
      </w:r>
    </w:p>
    <w:p w:rsidR="00E860D4" w:rsidRPr="0089153E" w:rsidRDefault="00E860D4" w:rsidP="00E860D4">
      <w:pPr>
        <w:pStyle w:val="ListParagraph"/>
        <w:numPr>
          <w:ilvl w:val="0"/>
          <w:numId w:val="44"/>
        </w:numPr>
        <w:spacing w:after="60"/>
        <w:rPr>
          <w:rFonts w:ascii="Arial" w:hAnsi="Arial" w:cs="Arial"/>
          <w:bCs/>
          <w:sz w:val="22"/>
          <w:szCs w:val="22"/>
        </w:rPr>
      </w:pPr>
      <w:r w:rsidRPr="0089153E">
        <w:rPr>
          <w:rFonts w:ascii="Arial" w:hAnsi="Arial" w:cs="Arial"/>
          <w:bCs/>
          <w:sz w:val="22"/>
          <w:szCs w:val="22"/>
        </w:rPr>
        <w:t>Must have served an apprenticeship</w:t>
      </w:r>
    </w:p>
    <w:p w:rsidR="00E860D4" w:rsidRPr="0089153E" w:rsidRDefault="00E860D4" w:rsidP="00E860D4">
      <w:pPr>
        <w:pStyle w:val="ListParagraph"/>
        <w:numPr>
          <w:ilvl w:val="0"/>
          <w:numId w:val="44"/>
        </w:numPr>
        <w:spacing w:after="60"/>
        <w:rPr>
          <w:rFonts w:ascii="Arial" w:hAnsi="Arial" w:cs="Arial"/>
          <w:bCs/>
          <w:sz w:val="22"/>
          <w:szCs w:val="22"/>
        </w:rPr>
      </w:pPr>
      <w:r w:rsidRPr="0089153E">
        <w:rPr>
          <w:rFonts w:ascii="Arial" w:hAnsi="Arial" w:cs="Arial"/>
          <w:bCs/>
          <w:sz w:val="22"/>
          <w:szCs w:val="22"/>
        </w:rPr>
        <w:t>Good interpersonal and communication skills (oral &amp; written)</w:t>
      </w:r>
    </w:p>
    <w:p w:rsidR="00E860D4" w:rsidRPr="0089153E" w:rsidRDefault="00E860D4" w:rsidP="00E860D4">
      <w:pPr>
        <w:pStyle w:val="ListParagraph"/>
        <w:numPr>
          <w:ilvl w:val="0"/>
          <w:numId w:val="44"/>
        </w:numPr>
        <w:spacing w:after="60"/>
        <w:rPr>
          <w:rFonts w:ascii="Arial" w:hAnsi="Arial" w:cs="Arial"/>
          <w:bCs/>
          <w:sz w:val="22"/>
          <w:szCs w:val="22"/>
        </w:rPr>
      </w:pPr>
      <w:r w:rsidRPr="0089153E">
        <w:rPr>
          <w:rFonts w:ascii="Arial" w:hAnsi="Arial" w:cs="Arial"/>
          <w:bCs/>
          <w:sz w:val="22"/>
          <w:szCs w:val="22"/>
        </w:rPr>
        <w:t>Excellent organizational and planning skills</w:t>
      </w:r>
    </w:p>
    <w:p w:rsidR="00E860D4" w:rsidRPr="0089153E" w:rsidRDefault="00E860D4" w:rsidP="00E860D4">
      <w:pPr>
        <w:pStyle w:val="ListParagraph"/>
        <w:numPr>
          <w:ilvl w:val="0"/>
          <w:numId w:val="44"/>
        </w:numPr>
        <w:spacing w:after="60"/>
        <w:rPr>
          <w:rFonts w:ascii="Arial" w:hAnsi="Arial" w:cs="Arial"/>
          <w:bCs/>
          <w:sz w:val="22"/>
          <w:szCs w:val="22"/>
        </w:rPr>
      </w:pPr>
      <w:r w:rsidRPr="0089153E">
        <w:rPr>
          <w:rFonts w:ascii="Arial" w:hAnsi="Arial" w:cs="Arial"/>
          <w:bCs/>
          <w:sz w:val="22"/>
          <w:szCs w:val="22"/>
        </w:rPr>
        <w:t xml:space="preserve">Demonstrated knowledge of safety codes and has demonstrated ability to work in a safety conscious manner </w:t>
      </w:r>
    </w:p>
    <w:p w:rsidR="00E860D4" w:rsidRPr="0089153E" w:rsidRDefault="00E860D4" w:rsidP="00E860D4">
      <w:pPr>
        <w:pStyle w:val="ListParagraph"/>
        <w:numPr>
          <w:ilvl w:val="0"/>
          <w:numId w:val="44"/>
        </w:numPr>
        <w:spacing w:after="60"/>
        <w:rPr>
          <w:rFonts w:ascii="Arial" w:hAnsi="Arial" w:cs="Arial"/>
          <w:bCs/>
          <w:sz w:val="22"/>
          <w:szCs w:val="22"/>
        </w:rPr>
      </w:pPr>
      <w:r w:rsidRPr="0089153E">
        <w:rPr>
          <w:rFonts w:ascii="Arial" w:hAnsi="Arial" w:cs="Arial"/>
          <w:bCs/>
          <w:sz w:val="22"/>
          <w:szCs w:val="22"/>
        </w:rPr>
        <w:t>Committed to Company Health and Safety</w:t>
      </w:r>
    </w:p>
    <w:p w:rsidR="00E860D4" w:rsidRPr="0089153E" w:rsidRDefault="00E860D4" w:rsidP="00E860D4">
      <w:pPr>
        <w:pStyle w:val="ListParagraph"/>
        <w:numPr>
          <w:ilvl w:val="0"/>
          <w:numId w:val="44"/>
        </w:numPr>
        <w:spacing w:after="60"/>
        <w:rPr>
          <w:rFonts w:ascii="Arial" w:hAnsi="Arial" w:cs="Arial"/>
          <w:bCs/>
          <w:sz w:val="22"/>
          <w:szCs w:val="22"/>
        </w:rPr>
      </w:pPr>
      <w:r w:rsidRPr="0089153E">
        <w:rPr>
          <w:rFonts w:ascii="Arial" w:hAnsi="Arial" w:cs="Arial"/>
          <w:bCs/>
          <w:sz w:val="22"/>
          <w:szCs w:val="22"/>
        </w:rPr>
        <w:t>Demonstrated ability to work in a team environment</w:t>
      </w:r>
    </w:p>
    <w:p w:rsidR="00E860D4" w:rsidRPr="0089153E" w:rsidRDefault="00E860D4" w:rsidP="00E860D4">
      <w:pPr>
        <w:pStyle w:val="ListParagraph"/>
        <w:numPr>
          <w:ilvl w:val="0"/>
          <w:numId w:val="44"/>
        </w:numPr>
        <w:spacing w:after="60"/>
        <w:rPr>
          <w:rFonts w:ascii="Arial" w:hAnsi="Arial" w:cs="Arial"/>
          <w:bCs/>
          <w:sz w:val="22"/>
          <w:szCs w:val="22"/>
        </w:rPr>
      </w:pPr>
      <w:r w:rsidRPr="0089153E">
        <w:rPr>
          <w:rFonts w:ascii="Arial" w:hAnsi="Arial" w:cs="Arial"/>
          <w:bCs/>
          <w:sz w:val="22"/>
          <w:szCs w:val="22"/>
        </w:rPr>
        <w:t>Good working knowledge of computers an asset</w:t>
      </w:r>
    </w:p>
    <w:p w:rsidR="000D07DB" w:rsidRPr="00F14C4F" w:rsidRDefault="000D07DB" w:rsidP="00D42F70">
      <w:pPr>
        <w:pStyle w:val="296"/>
        <w:keepLines/>
        <w:tabs>
          <w:tab w:val="left" w:pos="1800"/>
        </w:tabs>
        <w:spacing w:after="60" w:line="276" w:lineRule="auto"/>
        <w:jc w:val="both"/>
        <w:rPr>
          <w:rFonts w:ascii="Arial" w:hAnsi="Arial" w:cs="Arial"/>
          <w:b/>
          <w:sz w:val="22"/>
          <w:szCs w:val="21"/>
        </w:rPr>
      </w:pPr>
    </w:p>
    <w:p w:rsidR="00D26728" w:rsidRPr="00F14C4F" w:rsidRDefault="00D26728" w:rsidP="00D26728">
      <w:pPr>
        <w:pStyle w:val="296"/>
        <w:keepLines/>
        <w:tabs>
          <w:tab w:val="left" w:pos="1800"/>
        </w:tabs>
        <w:spacing w:after="60" w:line="276" w:lineRule="auto"/>
        <w:rPr>
          <w:rFonts w:ascii="Arial" w:hAnsi="Arial" w:cs="Arial"/>
          <w:b/>
          <w:sz w:val="22"/>
          <w:szCs w:val="21"/>
        </w:rPr>
      </w:pPr>
      <w:r w:rsidRPr="00F14C4F">
        <w:rPr>
          <w:rFonts w:ascii="Arial" w:hAnsi="Arial" w:cs="Arial"/>
          <w:b/>
          <w:sz w:val="22"/>
          <w:szCs w:val="21"/>
        </w:rPr>
        <w:t xml:space="preserve">CLOSING DATE:  </w:t>
      </w:r>
      <w:r w:rsidR="00A34AD9">
        <w:rPr>
          <w:rFonts w:ascii="Arial" w:hAnsi="Arial" w:cs="Arial"/>
          <w:b/>
          <w:sz w:val="22"/>
          <w:szCs w:val="21"/>
        </w:rPr>
        <w:t>September</w:t>
      </w:r>
      <w:r w:rsidR="00542693">
        <w:rPr>
          <w:rFonts w:ascii="Arial" w:hAnsi="Arial" w:cs="Arial"/>
          <w:b/>
          <w:sz w:val="22"/>
          <w:szCs w:val="21"/>
        </w:rPr>
        <w:t xml:space="preserve"> </w:t>
      </w:r>
      <w:r w:rsidR="00DB2F29">
        <w:rPr>
          <w:rFonts w:ascii="Arial" w:hAnsi="Arial" w:cs="Arial"/>
          <w:b/>
          <w:sz w:val="22"/>
          <w:szCs w:val="21"/>
        </w:rPr>
        <w:t>30</w:t>
      </w:r>
      <w:r w:rsidR="00A70141">
        <w:rPr>
          <w:rFonts w:ascii="Arial" w:hAnsi="Arial" w:cs="Arial"/>
          <w:b/>
          <w:sz w:val="22"/>
          <w:szCs w:val="21"/>
        </w:rPr>
        <w:t>,</w:t>
      </w:r>
      <w:r w:rsidRPr="00F14C4F">
        <w:rPr>
          <w:rFonts w:ascii="Arial" w:hAnsi="Arial" w:cs="Arial"/>
          <w:b/>
          <w:sz w:val="22"/>
          <w:szCs w:val="21"/>
        </w:rPr>
        <w:t xml:space="preserve"> 2019 no later than 11:59 p.m.</w:t>
      </w:r>
    </w:p>
    <w:p w:rsidR="00D26728" w:rsidRDefault="00D26728" w:rsidP="00D26728">
      <w:pPr>
        <w:pStyle w:val="296"/>
        <w:keepLines/>
        <w:tabs>
          <w:tab w:val="left" w:pos="1800"/>
        </w:tabs>
        <w:spacing w:after="60" w:line="276" w:lineRule="auto"/>
        <w:jc w:val="center"/>
        <w:rPr>
          <w:rFonts w:ascii="Arial" w:hAnsi="Arial" w:cs="Arial"/>
          <w:b/>
          <w:sz w:val="21"/>
          <w:szCs w:val="21"/>
        </w:rPr>
      </w:pPr>
    </w:p>
    <w:p w:rsidR="00D26728" w:rsidRPr="00F14C4F" w:rsidRDefault="00D26728" w:rsidP="00D26728">
      <w:pPr>
        <w:pStyle w:val="296"/>
        <w:keepLines/>
        <w:tabs>
          <w:tab w:val="left" w:pos="1800"/>
        </w:tabs>
        <w:spacing w:after="60" w:line="276" w:lineRule="auto"/>
        <w:jc w:val="both"/>
        <w:rPr>
          <w:rFonts w:ascii="Arial" w:hAnsi="Arial" w:cs="Arial"/>
          <w:b/>
          <w:sz w:val="21"/>
          <w:szCs w:val="21"/>
        </w:rPr>
      </w:pPr>
      <w:r w:rsidRPr="00F14C4F">
        <w:rPr>
          <w:rFonts w:ascii="Arial" w:hAnsi="Arial" w:cs="Arial"/>
          <w:sz w:val="21"/>
          <w:szCs w:val="21"/>
        </w:rPr>
        <w:t xml:space="preserve">Qualified individuals are invited to apply by submitting a current resume and covering letter (provided in </w:t>
      </w:r>
      <w:r w:rsidRPr="00F14C4F">
        <w:rPr>
          <w:rFonts w:ascii="Arial" w:hAnsi="Arial" w:cs="Arial"/>
          <w:b/>
          <w:sz w:val="21"/>
          <w:szCs w:val="21"/>
          <w:u w:val="single"/>
        </w:rPr>
        <w:t>one</w:t>
      </w:r>
      <w:r w:rsidRPr="00F14C4F">
        <w:rPr>
          <w:rFonts w:ascii="Arial" w:hAnsi="Arial" w:cs="Arial"/>
          <w:sz w:val="21"/>
          <w:szCs w:val="21"/>
        </w:rPr>
        <w:t xml:space="preserve"> document) quoting:  </w:t>
      </w:r>
      <w:r w:rsidRPr="00F14C4F">
        <w:rPr>
          <w:rFonts w:ascii="Arial" w:hAnsi="Arial" w:cs="Arial"/>
          <w:b/>
          <w:sz w:val="21"/>
          <w:szCs w:val="21"/>
        </w:rPr>
        <w:t xml:space="preserve">Reference </w:t>
      </w:r>
      <w:r w:rsidR="00A70141">
        <w:rPr>
          <w:rFonts w:ascii="Arial" w:hAnsi="Arial" w:cs="Arial"/>
          <w:b/>
        </w:rPr>
        <w:t>300-27</w:t>
      </w:r>
      <w:r w:rsidR="00542693">
        <w:rPr>
          <w:rFonts w:ascii="Arial" w:hAnsi="Arial" w:cs="Arial"/>
          <w:b/>
        </w:rPr>
        <w:t>B</w:t>
      </w:r>
      <w:r w:rsidRPr="00F14C4F">
        <w:rPr>
          <w:rFonts w:ascii="Arial" w:hAnsi="Arial" w:cs="Arial"/>
          <w:b/>
        </w:rPr>
        <w:t>-20</w:t>
      </w:r>
      <w:r w:rsidRPr="00F14C4F">
        <w:rPr>
          <w:rFonts w:ascii="Arial" w:hAnsi="Arial" w:cs="Arial"/>
          <w:sz w:val="21"/>
          <w:szCs w:val="21"/>
        </w:rPr>
        <w:t xml:space="preserve"> to:</w:t>
      </w:r>
    </w:p>
    <w:p w:rsidR="00D26728" w:rsidRPr="00F14C4F" w:rsidRDefault="00D26728" w:rsidP="00D26728">
      <w:pPr>
        <w:spacing w:after="0"/>
        <w:jc w:val="center"/>
        <w:rPr>
          <w:rStyle w:val="Hyperlink"/>
          <w:rFonts w:ascii="Arial" w:hAnsi="Arial" w:cs="Arial"/>
          <w:b/>
          <w:iCs/>
          <w:color w:val="auto"/>
          <w:sz w:val="21"/>
          <w:szCs w:val="21"/>
        </w:rPr>
      </w:pPr>
      <w:r w:rsidRPr="00F14C4F">
        <w:rPr>
          <w:rFonts w:ascii="Arial" w:hAnsi="Arial" w:cs="Arial"/>
          <w:bCs/>
          <w:iCs/>
          <w:color w:val="000000"/>
          <w:sz w:val="21"/>
          <w:szCs w:val="21"/>
        </w:rPr>
        <w:br/>
      </w:r>
      <w:hyperlink r:id="rId9" w:history="1">
        <w:r w:rsidRPr="00F14C4F">
          <w:rPr>
            <w:rStyle w:val="Hyperlink"/>
            <w:rFonts w:ascii="Arial" w:hAnsi="Arial" w:cs="Arial"/>
            <w:b/>
            <w:iCs/>
            <w:color w:val="auto"/>
            <w:sz w:val="21"/>
            <w:szCs w:val="21"/>
          </w:rPr>
          <w:t>jobs@ontarionorthland.ca</w:t>
        </w:r>
      </w:hyperlink>
    </w:p>
    <w:p w:rsidR="00D26728" w:rsidRPr="00F14C4F" w:rsidRDefault="00D26728" w:rsidP="00D26728">
      <w:pPr>
        <w:spacing w:after="0"/>
        <w:jc w:val="center"/>
        <w:rPr>
          <w:rStyle w:val="Hyperlink"/>
          <w:rFonts w:ascii="Arial" w:hAnsi="Arial" w:cs="Arial"/>
          <w:b/>
          <w:iCs/>
          <w:color w:val="auto"/>
          <w:sz w:val="21"/>
          <w:szCs w:val="21"/>
        </w:rPr>
      </w:pPr>
    </w:p>
    <w:p w:rsidR="00D26728" w:rsidRPr="00F14C4F" w:rsidRDefault="00D26728" w:rsidP="00F14C4F">
      <w:pPr>
        <w:spacing w:after="0"/>
        <w:jc w:val="center"/>
        <w:rPr>
          <w:rStyle w:val="Hyperlink"/>
          <w:rFonts w:ascii="Arial" w:hAnsi="Arial" w:cs="Arial"/>
          <w:b/>
          <w:iCs/>
          <w:color w:val="auto"/>
          <w:sz w:val="21"/>
          <w:szCs w:val="21"/>
          <w:u w:val="none"/>
        </w:rPr>
      </w:pPr>
      <w:r w:rsidRPr="00F14C4F">
        <w:rPr>
          <w:rStyle w:val="Hyperlink"/>
          <w:rFonts w:ascii="Arial" w:hAnsi="Arial" w:cs="Arial"/>
          <w:b/>
          <w:iCs/>
          <w:color w:val="auto"/>
          <w:sz w:val="21"/>
          <w:szCs w:val="21"/>
          <w:u w:val="none"/>
        </w:rPr>
        <w:t>Ontario Northland</w:t>
      </w:r>
    </w:p>
    <w:p w:rsidR="00D26728" w:rsidRPr="00F14C4F" w:rsidRDefault="00D26728" w:rsidP="00F14C4F">
      <w:pPr>
        <w:spacing w:after="0"/>
        <w:jc w:val="center"/>
        <w:rPr>
          <w:rStyle w:val="Hyperlink"/>
          <w:rFonts w:ascii="Arial" w:hAnsi="Arial" w:cs="Arial"/>
          <w:iCs/>
          <w:color w:val="auto"/>
          <w:sz w:val="21"/>
          <w:szCs w:val="21"/>
          <w:u w:val="none"/>
        </w:rPr>
      </w:pPr>
      <w:r w:rsidRPr="00F14C4F">
        <w:rPr>
          <w:rStyle w:val="Hyperlink"/>
          <w:rFonts w:ascii="Arial" w:hAnsi="Arial" w:cs="Arial"/>
          <w:iCs/>
          <w:color w:val="auto"/>
          <w:sz w:val="21"/>
          <w:szCs w:val="21"/>
          <w:u w:val="none"/>
        </w:rPr>
        <w:t>555 Oak Street East</w:t>
      </w:r>
    </w:p>
    <w:p w:rsidR="00D26728" w:rsidRPr="00F14C4F" w:rsidRDefault="00D26728" w:rsidP="00F14C4F">
      <w:pPr>
        <w:spacing w:after="0"/>
        <w:jc w:val="center"/>
        <w:rPr>
          <w:rStyle w:val="Hyperlink"/>
          <w:rFonts w:ascii="Arial" w:hAnsi="Arial" w:cs="Arial"/>
          <w:iCs/>
          <w:color w:val="auto"/>
          <w:sz w:val="21"/>
          <w:szCs w:val="21"/>
          <w:u w:val="none"/>
        </w:rPr>
      </w:pPr>
      <w:r w:rsidRPr="00F14C4F">
        <w:rPr>
          <w:rStyle w:val="Hyperlink"/>
          <w:rFonts w:ascii="Arial" w:hAnsi="Arial" w:cs="Arial"/>
          <w:iCs/>
          <w:color w:val="auto"/>
          <w:sz w:val="21"/>
          <w:szCs w:val="21"/>
          <w:u w:val="none"/>
        </w:rPr>
        <w:t>North Bay, ON P1B 8L3</w:t>
      </w:r>
    </w:p>
    <w:p w:rsidR="00D26728" w:rsidRPr="00F14C4F" w:rsidRDefault="00D26728" w:rsidP="00F14C4F">
      <w:pPr>
        <w:spacing w:after="0"/>
        <w:jc w:val="center"/>
        <w:rPr>
          <w:rStyle w:val="Hyperlink"/>
          <w:rFonts w:ascii="Arial" w:hAnsi="Arial" w:cs="Arial"/>
          <w:iCs/>
          <w:color w:val="auto"/>
          <w:sz w:val="21"/>
          <w:szCs w:val="21"/>
          <w:u w:val="none"/>
        </w:rPr>
      </w:pPr>
      <w:r w:rsidRPr="00F14C4F">
        <w:rPr>
          <w:rStyle w:val="Hyperlink"/>
          <w:rFonts w:ascii="Arial" w:hAnsi="Arial" w:cs="Arial"/>
          <w:iCs/>
          <w:color w:val="auto"/>
          <w:sz w:val="21"/>
          <w:szCs w:val="21"/>
          <w:u w:val="none"/>
        </w:rPr>
        <w:t>Fax: (705) 472-7061</w:t>
      </w:r>
    </w:p>
    <w:p w:rsidR="00D26728" w:rsidRPr="00F14C4F" w:rsidRDefault="00D26728" w:rsidP="00F14C4F">
      <w:pPr>
        <w:spacing w:after="0"/>
        <w:jc w:val="center"/>
        <w:rPr>
          <w:rStyle w:val="Hyperlink"/>
          <w:rFonts w:ascii="Arial" w:hAnsi="Arial" w:cs="Arial"/>
          <w:iCs/>
          <w:color w:val="auto"/>
          <w:sz w:val="21"/>
          <w:szCs w:val="21"/>
          <w:u w:val="none"/>
        </w:rPr>
      </w:pPr>
      <w:r w:rsidRPr="00F14C4F">
        <w:rPr>
          <w:rStyle w:val="Hyperlink"/>
          <w:rFonts w:ascii="Arial" w:hAnsi="Arial" w:cs="Arial"/>
          <w:iCs/>
          <w:color w:val="auto"/>
          <w:sz w:val="21"/>
          <w:szCs w:val="21"/>
          <w:u w:val="none"/>
        </w:rPr>
        <w:t xml:space="preserve">Posting Date: </w:t>
      </w:r>
      <w:r w:rsidR="00A34AD9">
        <w:rPr>
          <w:rStyle w:val="Hyperlink"/>
          <w:rFonts w:ascii="Arial" w:hAnsi="Arial" w:cs="Arial"/>
          <w:iCs/>
          <w:color w:val="auto"/>
          <w:sz w:val="21"/>
          <w:szCs w:val="21"/>
          <w:u w:val="none"/>
        </w:rPr>
        <w:t>September</w:t>
      </w:r>
      <w:r w:rsidR="00A70141">
        <w:rPr>
          <w:rStyle w:val="Hyperlink"/>
          <w:rFonts w:ascii="Arial" w:hAnsi="Arial" w:cs="Arial"/>
          <w:iCs/>
          <w:color w:val="auto"/>
          <w:sz w:val="21"/>
          <w:szCs w:val="21"/>
          <w:u w:val="none"/>
        </w:rPr>
        <w:t xml:space="preserve"> </w:t>
      </w:r>
      <w:r w:rsidR="00542693">
        <w:rPr>
          <w:rStyle w:val="Hyperlink"/>
          <w:rFonts w:ascii="Arial" w:hAnsi="Arial" w:cs="Arial"/>
          <w:iCs/>
          <w:color w:val="auto"/>
          <w:sz w:val="21"/>
          <w:szCs w:val="21"/>
          <w:u w:val="none"/>
        </w:rPr>
        <w:t>11</w:t>
      </w:r>
      <w:r w:rsidR="00A70141">
        <w:rPr>
          <w:rStyle w:val="Hyperlink"/>
          <w:rFonts w:ascii="Arial" w:hAnsi="Arial" w:cs="Arial"/>
          <w:iCs/>
          <w:color w:val="auto"/>
          <w:sz w:val="21"/>
          <w:szCs w:val="21"/>
          <w:u w:val="none"/>
        </w:rPr>
        <w:t>,</w:t>
      </w:r>
      <w:r w:rsidRPr="00F14C4F">
        <w:rPr>
          <w:rStyle w:val="Hyperlink"/>
          <w:rFonts w:ascii="Arial" w:hAnsi="Arial" w:cs="Arial"/>
          <w:iCs/>
          <w:color w:val="auto"/>
          <w:sz w:val="21"/>
          <w:szCs w:val="21"/>
          <w:u w:val="none"/>
        </w:rPr>
        <w:t xml:space="preserve"> 2019</w:t>
      </w:r>
    </w:p>
    <w:p w:rsidR="00D26728" w:rsidRPr="00F14C4F" w:rsidRDefault="00D26728" w:rsidP="00F14C4F">
      <w:pPr>
        <w:spacing w:after="0"/>
        <w:jc w:val="center"/>
        <w:rPr>
          <w:rStyle w:val="Hyperlink"/>
          <w:rFonts w:ascii="Arial" w:hAnsi="Arial" w:cs="Arial"/>
          <w:iCs/>
          <w:color w:val="auto"/>
          <w:sz w:val="21"/>
          <w:szCs w:val="21"/>
          <w:u w:val="none"/>
        </w:rPr>
      </w:pPr>
      <w:r w:rsidRPr="00F14C4F">
        <w:rPr>
          <w:rStyle w:val="Hyperlink"/>
          <w:rFonts w:ascii="Arial" w:hAnsi="Arial" w:cs="Arial"/>
          <w:iCs/>
          <w:color w:val="auto"/>
          <w:sz w:val="21"/>
          <w:szCs w:val="21"/>
          <w:u w:val="none"/>
        </w:rPr>
        <w:t xml:space="preserve">Acceptable file formats: DOC, DOCX, </w:t>
      </w:r>
      <w:proofErr w:type="gramStart"/>
      <w:r w:rsidRPr="00F14C4F">
        <w:rPr>
          <w:rStyle w:val="Hyperlink"/>
          <w:rFonts w:ascii="Arial" w:hAnsi="Arial" w:cs="Arial"/>
          <w:iCs/>
          <w:color w:val="auto"/>
          <w:sz w:val="21"/>
          <w:szCs w:val="21"/>
          <w:u w:val="none"/>
        </w:rPr>
        <w:t>PDF</w:t>
      </w:r>
      <w:proofErr w:type="gramEnd"/>
    </w:p>
    <w:p w:rsidR="00D26728" w:rsidRPr="00F14C4F" w:rsidRDefault="00D26728" w:rsidP="00D26728">
      <w:pPr>
        <w:spacing w:after="0"/>
        <w:jc w:val="center"/>
        <w:rPr>
          <w:rFonts w:ascii="Arial" w:hAnsi="Arial" w:cs="Arial"/>
          <w:b/>
          <w:iCs/>
          <w:sz w:val="21"/>
          <w:szCs w:val="21"/>
        </w:rPr>
      </w:pPr>
    </w:p>
    <w:p w:rsidR="00D26728" w:rsidRPr="00F14C4F" w:rsidRDefault="00D26728" w:rsidP="00D26728">
      <w:pPr>
        <w:spacing w:after="0"/>
        <w:jc w:val="center"/>
        <w:rPr>
          <w:rFonts w:ascii="Arial" w:hAnsi="Arial" w:cs="Arial"/>
          <w:b/>
          <w:bCs/>
          <w:iCs/>
          <w:sz w:val="21"/>
          <w:szCs w:val="21"/>
        </w:rPr>
      </w:pPr>
    </w:p>
    <w:p w:rsidR="00D26728" w:rsidRPr="00F14C4F" w:rsidRDefault="00D26728" w:rsidP="00D26728">
      <w:pPr>
        <w:tabs>
          <w:tab w:val="left" w:pos="2100"/>
        </w:tabs>
        <w:jc w:val="center"/>
        <w:rPr>
          <w:rFonts w:ascii="Arial" w:hAnsi="Arial" w:cs="Arial"/>
          <w:iCs/>
          <w:sz w:val="21"/>
          <w:szCs w:val="21"/>
          <w:lang w:val="fr-CA"/>
        </w:rPr>
      </w:pPr>
      <w:r w:rsidRPr="00F14C4F">
        <w:rPr>
          <w:rFonts w:ascii="Arial" w:hAnsi="Arial" w:cs="Arial"/>
          <w:i/>
          <w:iCs/>
          <w:sz w:val="21"/>
          <w:szCs w:val="21"/>
        </w:rPr>
        <w:t xml:space="preserve">Ontario Northland is an equal opportunity employer. </w:t>
      </w:r>
      <w:r w:rsidRPr="00F14C4F">
        <w:rPr>
          <w:rFonts w:ascii="Arial" w:hAnsi="Arial" w:cs="Arial"/>
          <w:i/>
          <w:iCs/>
          <w:sz w:val="20"/>
          <w:szCs w:val="20"/>
        </w:rPr>
        <w:t>We thank all applicants for their interest. Only those selected for an interview will be contacted.</w:t>
      </w:r>
    </w:p>
    <w:p w:rsidR="00B5108C" w:rsidRPr="00F14C4F" w:rsidRDefault="00B5108C" w:rsidP="00B5108C">
      <w:pPr>
        <w:tabs>
          <w:tab w:val="left" w:pos="2100"/>
        </w:tabs>
        <w:rPr>
          <w:rFonts w:ascii="Arial" w:hAnsi="Arial" w:cs="Arial"/>
          <w:iCs/>
          <w:sz w:val="21"/>
          <w:szCs w:val="21"/>
          <w:lang w:val="fr-CA"/>
        </w:rPr>
      </w:pPr>
    </w:p>
    <w:p w:rsidR="00F14C4F" w:rsidRPr="00F14C4F" w:rsidRDefault="00F14C4F">
      <w:pPr>
        <w:tabs>
          <w:tab w:val="left" w:pos="2100"/>
        </w:tabs>
        <w:rPr>
          <w:rFonts w:ascii="Arial" w:hAnsi="Arial" w:cs="Arial"/>
          <w:iCs/>
          <w:sz w:val="21"/>
          <w:szCs w:val="21"/>
          <w:lang w:val="fr-CA"/>
        </w:rPr>
      </w:pPr>
      <w:bookmarkStart w:id="1" w:name="_GoBack"/>
      <w:bookmarkEnd w:id="1"/>
    </w:p>
    <w:sectPr w:rsidR="00F14C4F" w:rsidRPr="00F14C4F" w:rsidSect="009F7B71">
      <w:headerReference w:type="default" r:id="rId10"/>
      <w:footerReference w:type="even" r:id="rId11"/>
      <w:footerReference w:type="default" r:id="rId12"/>
      <w:pgSz w:w="12240" w:h="15840"/>
      <w:pgMar w:top="1080" w:right="1440" w:bottom="1440" w:left="1440" w:header="426"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0A8" w:rsidRDefault="002C20A8" w:rsidP="00A6665E">
      <w:pPr>
        <w:spacing w:after="0" w:line="240" w:lineRule="auto"/>
      </w:pPr>
      <w:r>
        <w:separator/>
      </w:r>
    </w:p>
  </w:endnote>
  <w:endnote w:type="continuationSeparator" w:id="0">
    <w:p w:rsidR="002C20A8" w:rsidRDefault="002C20A8" w:rsidP="00A6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ADF" w:rsidRDefault="007F3ADF">
    <w:pPr>
      <w:pStyle w:val="Footer"/>
    </w:pPr>
    <w:r w:rsidRPr="00962FA2">
      <w:rPr>
        <w:noProof/>
        <w:lang w:val="en-US"/>
      </w:rPr>
      <w:drawing>
        <wp:anchor distT="0" distB="0" distL="114300" distR="114300" simplePos="0" relativeHeight="251657728" behindDoc="0" locked="0" layoutInCell="1" allowOverlap="1">
          <wp:simplePos x="0" y="0"/>
          <wp:positionH relativeFrom="column">
            <wp:posOffset>3581400</wp:posOffset>
          </wp:positionH>
          <wp:positionV relativeFrom="paragraph">
            <wp:posOffset>-240168</wp:posOffset>
          </wp:positionV>
          <wp:extent cx="3194050" cy="542925"/>
          <wp:effectExtent l="19050" t="0" r="6350" b="0"/>
          <wp:wrapNone/>
          <wp:docPr id="1" name="Picture 2"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3194050" cy="542925"/>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ADF" w:rsidRDefault="007F3ADF" w:rsidP="00A6665E">
    <w:pPr>
      <w:pStyle w:val="Footer"/>
      <w:jc w:val="right"/>
    </w:pPr>
    <w:r>
      <w:rPr>
        <w:noProof/>
        <w:lang w:val="en-US"/>
      </w:rPr>
      <w:drawing>
        <wp:anchor distT="0" distB="0" distL="114300" distR="114300" simplePos="0" relativeHeight="251656704" behindDoc="0" locked="0" layoutInCell="1" allowOverlap="1">
          <wp:simplePos x="0" y="0"/>
          <wp:positionH relativeFrom="column">
            <wp:posOffset>3429000</wp:posOffset>
          </wp:positionH>
          <wp:positionV relativeFrom="paragraph">
            <wp:posOffset>-313055</wp:posOffset>
          </wp:positionV>
          <wp:extent cx="3194050" cy="542925"/>
          <wp:effectExtent l="19050" t="0" r="6350" b="0"/>
          <wp:wrapNone/>
          <wp:docPr id="3" name="Picture 2"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3194050" cy="54292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0A8" w:rsidRDefault="002C20A8" w:rsidP="00A6665E">
      <w:pPr>
        <w:spacing w:after="0" w:line="240" w:lineRule="auto"/>
      </w:pPr>
      <w:r>
        <w:separator/>
      </w:r>
    </w:p>
  </w:footnote>
  <w:footnote w:type="continuationSeparator" w:id="0">
    <w:p w:rsidR="002C20A8" w:rsidRDefault="002C20A8" w:rsidP="00A666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ADF" w:rsidRDefault="007F3ADF" w:rsidP="004872CC">
    <w:pPr>
      <w:pStyle w:val="Header"/>
      <w:ind w:left="-113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516044"/>
    <w:multiLevelType w:val="hybridMultilevel"/>
    <w:tmpl w:val="5C9EB6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1B102FE"/>
    <w:multiLevelType w:val="hybridMultilevel"/>
    <w:tmpl w:val="E43442BC"/>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6D6639E"/>
    <w:multiLevelType w:val="hybridMultilevel"/>
    <w:tmpl w:val="EC4E32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9384EF4"/>
    <w:multiLevelType w:val="hybridMultilevel"/>
    <w:tmpl w:val="3B1E36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9E70F61"/>
    <w:multiLevelType w:val="singleLevel"/>
    <w:tmpl w:val="B5DADD24"/>
    <w:lvl w:ilvl="0">
      <w:numFmt w:val="none"/>
      <w:lvlText w:val="§"/>
      <w:legacy w:legacy="1" w:legacySpace="0" w:legacyIndent="360"/>
      <w:lvlJc w:val="left"/>
      <w:pPr>
        <w:ind w:left="360" w:hanging="360"/>
      </w:pPr>
      <w:rPr>
        <w:rFonts w:ascii="Wingdings" w:hAnsi="Wingdings" w:hint="default"/>
        <w:sz w:val="24"/>
      </w:rPr>
    </w:lvl>
  </w:abstractNum>
  <w:abstractNum w:abstractNumId="6" w15:restartNumberingAfterBreak="0">
    <w:nsid w:val="0D9C50B4"/>
    <w:multiLevelType w:val="hybridMultilevel"/>
    <w:tmpl w:val="C2F6CB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EA61EB6"/>
    <w:multiLevelType w:val="hybridMultilevel"/>
    <w:tmpl w:val="AEFC6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0675C6"/>
    <w:multiLevelType w:val="singleLevel"/>
    <w:tmpl w:val="B5DADD24"/>
    <w:lvl w:ilvl="0">
      <w:numFmt w:val="none"/>
      <w:lvlText w:val="§"/>
      <w:legacy w:legacy="1" w:legacySpace="0" w:legacyIndent="360"/>
      <w:lvlJc w:val="left"/>
      <w:pPr>
        <w:ind w:left="360" w:hanging="360"/>
      </w:pPr>
      <w:rPr>
        <w:rFonts w:ascii="Wingdings" w:hAnsi="Wingdings" w:hint="default"/>
        <w:sz w:val="24"/>
      </w:rPr>
    </w:lvl>
  </w:abstractNum>
  <w:abstractNum w:abstractNumId="9" w15:restartNumberingAfterBreak="0">
    <w:nsid w:val="13E56A6D"/>
    <w:multiLevelType w:val="singleLevel"/>
    <w:tmpl w:val="B5DADD24"/>
    <w:lvl w:ilvl="0">
      <w:numFmt w:val="none"/>
      <w:lvlText w:val="§"/>
      <w:legacy w:legacy="1" w:legacySpace="0" w:legacyIndent="360"/>
      <w:lvlJc w:val="left"/>
      <w:pPr>
        <w:ind w:left="360" w:hanging="360"/>
      </w:pPr>
      <w:rPr>
        <w:rFonts w:ascii="Wingdings" w:hAnsi="Wingdings" w:hint="default"/>
        <w:sz w:val="24"/>
      </w:rPr>
    </w:lvl>
  </w:abstractNum>
  <w:abstractNum w:abstractNumId="10" w15:restartNumberingAfterBreak="0">
    <w:nsid w:val="163948CE"/>
    <w:multiLevelType w:val="hybridMultilevel"/>
    <w:tmpl w:val="BC163C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CA2346D"/>
    <w:multiLevelType w:val="singleLevel"/>
    <w:tmpl w:val="B5DADD24"/>
    <w:lvl w:ilvl="0">
      <w:numFmt w:val="none"/>
      <w:lvlText w:val="§"/>
      <w:legacy w:legacy="1" w:legacySpace="0" w:legacyIndent="360"/>
      <w:lvlJc w:val="left"/>
      <w:pPr>
        <w:ind w:left="360" w:hanging="360"/>
      </w:pPr>
      <w:rPr>
        <w:rFonts w:ascii="Wingdings" w:hAnsi="Wingdings" w:hint="default"/>
        <w:sz w:val="24"/>
      </w:rPr>
    </w:lvl>
  </w:abstractNum>
  <w:abstractNum w:abstractNumId="12" w15:restartNumberingAfterBreak="0">
    <w:nsid w:val="1CD13573"/>
    <w:multiLevelType w:val="hybridMultilevel"/>
    <w:tmpl w:val="8CAE84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0911179"/>
    <w:multiLevelType w:val="singleLevel"/>
    <w:tmpl w:val="B5DADD24"/>
    <w:lvl w:ilvl="0">
      <w:numFmt w:val="none"/>
      <w:lvlText w:val="§"/>
      <w:legacy w:legacy="1" w:legacySpace="0" w:legacyIndent="360"/>
      <w:lvlJc w:val="left"/>
      <w:pPr>
        <w:ind w:left="360" w:hanging="360"/>
      </w:pPr>
      <w:rPr>
        <w:rFonts w:ascii="Wingdings" w:hAnsi="Wingdings" w:hint="default"/>
        <w:sz w:val="24"/>
      </w:rPr>
    </w:lvl>
  </w:abstractNum>
  <w:abstractNum w:abstractNumId="14" w15:restartNumberingAfterBreak="0">
    <w:nsid w:val="20AE663E"/>
    <w:multiLevelType w:val="singleLevel"/>
    <w:tmpl w:val="B5DADD24"/>
    <w:lvl w:ilvl="0">
      <w:numFmt w:val="none"/>
      <w:lvlText w:val="§"/>
      <w:legacy w:legacy="1" w:legacySpace="0" w:legacyIndent="360"/>
      <w:lvlJc w:val="left"/>
      <w:pPr>
        <w:ind w:left="360" w:hanging="360"/>
      </w:pPr>
      <w:rPr>
        <w:rFonts w:ascii="Wingdings" w:hAnsi="Wingdings" w:hint="default"/>
        <w:sz w:val="24"/>
      </w:rPr>
    </w:lvl>
  </w:abstractNum>
  <w:abstractNum w:abstractNumId="15" w15:restartNumberingAfterBreak="0">
    <w:nsid w:val="23DE2ED4"/>
    <w:multiLevelType w:val="singleLevel"/>
    <w:tmpl w:val="B5DADD24"/>
    <w:lvl w:ilvl="0">
      <w:numFmt w:val="none"/>
      <w:lvlText w:val="§"/>
      <w:legacy w:legacy="1" w:legacySpace="0" w:legacyIndent="360"/>
      <w:lvlJc w:val="left"/>
      <w:pPr>
        <w:ind w:left="360" w:hanging="360"/>
      </w:pPr>
      <w:rPr>
        <w:rFonts w:ascii="Wingdings" w:hAnsi="Wingdings" w:hint="default"/>
        <w:sz w:val="24"/>
      </w:rPr>
    </w:lvl>
  </w:abstractNum>
  <w:abstractNum w:abstractNumId="16" w15:restartNumberingAfterBreak="0">
    <w:nsid w:val="278B42D7"/>
    <w:multiLevelType w:val="hybridMultilevel"/>
    <w:tmpl w:val="FE9EA3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79241EE"/>
    <w:multiLevelType w:val="hybridMultilevel"/>
    <w:tmpl w:val="F62A44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057B57"/>
    <w:multiLevelType w:val="hybridMultilevel"/>
    <w:tmpl w:val="0BA89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72295"/>
    <w:multiLevelType w:val="hybridMultilevel"/>
    <w:tmpl w:val="BAEC9A8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29E8543B"/>
    <w:multiLevelType w:val="singleLevel"/>
    <w:tmpl w:val="B5DADD24"/>
    <w:lvl w:ilvl="0">
      <w:numFmt w:val="none"/>
      <w:lvlText w:val="§"/>
      <w:legacy w:legacy="1" w:legacySpace="0" w:legacyIndent="360"/>
      <w:lvlJc w:val="left"/>
      <w:pPr>
        <w:ind w:left="360" w:hanging="360"/>
      </w:pPr>
      <w:rPr>
        <w:rFonts w:ascii="Wingdings" w:hAnsi="Wingdings" w:hint="default"/>
        <w:sz w:val="24"/>
      </w:rPr>
    </w:lvl>
  </w:abstractNum>
  <w:abstractNum w:abstractNumId="21" w15:restartNumberingAfterBreak="0">
    <w:nsid w:val="33DB21C8"/>
    <w:multiLevelType w:val="singleLevel"/>
    <w:tmpl w:val="B5DADD24"/>
    <w:lvl w:ilvl="0">
      <w:numFmt w:val="none"/>
      <w:lvlText w:val="§"/>
      <w:legacy w:legacy="1" w:legacySpace="0" w:legacyIndent="360"/>
      <w:lvlJc w:val="left"/>
      <w:pPr>
        <w:ind w:left="360" w:hanging="360"/>
      </w:pPr>
      <w:rPr>
        <w:rFonts w:ascii="Wingdings" w:hAnsi="Wingdings" w:hint="default"/>
        <w:sz w:val="24"/>
      </w:rPr>
    </w:lvl>
  </w:abstractNum>
  <w:abstractNum w:abstractNumId="22" w15:restartNumberingAfterBreak="0">
    <w:nsid w:val="34515159"/>
    <w:multiLevelType w:val="hybridMultilevel"/>
    <w:tmpl w:val="CF92C8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4AB3542"/>
    <w:multiLevelType w:val="hybridMultilevel"/>
    <w:tmpl w:val="E014EF84"/>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4" w15:restartNumberingAfterBreak="0">
    <w:nsid w:val="37992C34"/>
    <w:multiLevelType w:val="hybridMultilevel"/>
    <w:tmpl w:val="248095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A3006EA"/>
    <w:multiLevelType w:val="hybridMultilevel"/>
    <w:tmpl w:val="C140438E"/>
    <w:lvl w:ilvl="0" w:tplc="D85E2D5C">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9E4555"/>
    <w:multiLevelType w:val="hybridMultilevel"/>
    <w:tmpl w:val="1584AA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1F506BE"/>
    <w:multiLevelType w:val="hybridMultilevel"/>
    <w:tmpl w:val="CB005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6E1953"/>
    <w:multiLevelType w:val="hybridMultilevel"/>
    <w:tmpl w:val="580A0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C3C98"/>
    <w:multiLevelType w:val="hybridMultilevel"/>
    <w:tmpl w:val="9F40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473A87"/>
    <w:multiLevelType w:val="singleLevel"/>
    <w:tmpl w:val="B5DADD24"/>
    <w:lvl w:ilvl="0">
      <w:numFmt w:val="none"/>
      <w:lvlText w:val="§"/>
      <w:legacy w:legacy="1" w:legacySpace="0" w:legacyIndent="360"/>
      <w:lvlJc w:val="left"/>
      <w:pPr>
        <w:ind w:left="360" w:hanging="360"/>
      </w:pPr>
      <w:rPr>
        <w:rFonts w:ascii="Wingdings" w:hAnsi="Wingdings" w:hint="default"/>
        <w:sz w:val="24"/>
      </w:rPr>
    </w:lvl>
  </w:abstractNum>
  <w:abstractNum w:abstractNumId="31" w15:restartNumberingAfterBreak="0">
    <w:nsid w:val="55F14651"/>
    <w:multiLevelType w:val="singleLevel"/>
    <w:tmpl w:val="B5DADD24"/>
    <w:lvl w:ilvl="0">
      <w:numFmt w:val="none"/>
      <w:lvlText w:val="§"/>
      <w:legacy w:legacy="1" w:legacySpace="0" w:legacyIndent="360"/>
      <w:lvlJc w:val="left"/>
      <w:pPr>
        <w:ind w:left="360" w:hanging="360"/>
      </w:pPr>
      <w:rPr>
        <w:rFonts w:ascii="Wingdings" w:hAnsi="Wingdings" w:hint="default"/>
        <w:sz w:val="24"/>
      </w:rPr>
    </w:lvl>
  </w:abstractNum>
  <w:abstractNum w:abstractNumId="32" w15:restartNumberingAfterBreak="0">
    <w:nsid w:val="6092186E"/>
    <w:multiLevelType w:val="multilevel"/>
    <w:tmpl w:val="F3C8C1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3DA5BBD"/>
    <w:multiLevelType w:val="hybridMultilevel"/>
    <w:tmpl w:val="39A2719A"/>
    <w:lvl w:ilvl="0" w:tplc="9B4C53A0">
      <w:start w:val="1"/>
      <w:numFmt w:val="bullet"/>
      <w:lvlText w:val=""/>
      <w:lvlJc w:val="left"/>
      <w:pPr>
        <w:ind w:left="720" w:hanging="360"/>
      </w:pPr>
      <w:rPr>
        <w:rFonts w:ascii="Symbol" w:hAnsi="Symbol" w:hint="default"/>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8C0647F"/>
    <w:multiLevelType w:val="hybridMultilevel"/>
    <w:tmpl w:val="3EEE7AE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524104"/>
    <w:multiLevelType w:val="hybridMultilevel"/>
    <w:tmpl w:val="CFD6FA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F1F479E"/>
    <w:multiLevelType w:val="hybridMultilevel"/>
    <w:tmpl w:val="122EED1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71F215E1"/>
    <w:multiLevelType w:val="hybridMultilevel"/>
    <w:tmpl w:val="18FA9A6C"/>
    <w:lvl w:ilvl="0" w:tplc="7E1A529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3C657A"/>
    <w:multiLevelType w:val="hybridMultilevel"/>
    <w:tmpl w:val="826E4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AE3DCF"/>
    <w:multiLevelType w:val="hybridMultilevel"/>
    <w:tmpl w:val="CC7E9F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7C33ABD"/>
    <w:multiLevelType w:val="hybridMultilevel"/>
    <w:tmpl w:val="ECDEA7B0"/>
    <w:lvl w:ilvl="0" w:tplc="10090001">
      <w:start w:val="1"/>
      <w:numFmt w:val="bullet"/>
      <w:lvlText w:val=""/>
      <w:lvlJc w:val="left"/>
      <w:pPr>
        <w:ind w:left="720" w:hanging="360"/>
      </w:pPr>
      <w:rPr>
        <w:rFonts w:ascii="Symbol" w:hAnsi="Symbol" w:hint="default"/>
      </w:rPr>
    </w:lvl>
    <w:lvl w:ilvl="1" w:tplc="00F06706">
      <w:numFmt w:val="bullet"/>
      <w:lvlText w:val=""/>
      <w:lvlJc w:val="left"/>
      <w:pPr>
        <w:ind w:left="1440" w:hanging="360"/>
      </w:pPr>
      <w:rPr>
        <w:rFonts w:ascii="Wingdings" w:eastAsia="Calibri" w:hAnsi="Wingdings" w:cs="Times New Roman"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96C02A3"/>
    <w:multiLevelType w:val="singleLevel"/>
    <w:tmpl w:val="B5DADD24"/>
    <w:lvl w:ilvl="0">
      <w:numFmt w:val="none"/>
      <w:lvlText w:val="§"/>
      <w:legacy w:legacy="1" w:legacySpace="0" w:legacyIndent="360"/>
      <w:lvlJc w:val="left"/>
      <w:pPr>
        <w:ind w:left="360" w:hanging="360"/>
      </w:pPr>
      <w:rPr>
        <w:rFonts w:ascii="Wingdings" w:hAnsi="Wingdings" w:hint="default"/>
        <w:sz w:val="24"/>
      </w:rPr>
    </w:lvl>
  </w:abstractNum>
  <w:abstractNum w:abstractNumId="42" w15:restartNumberingAfterBreak="0">
    <w:nsid w:val="7CDC4E2F"/>
    <w:multiLevelType w:val="hybridMultilevel"/>
    <w:tmpl w:val="68DC52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2">
    <w:abstractNumId w:val="6"/>
  </w:num>
  <w:num w:numId="3">
    <w:abstractNumId w:val="26"/>
  </w:num>
  <w:num w:numId="4">
    <w:abstractNumId w:val="41"/>
  </w:num>
  <w:num w:numId="5">
    <w:abstractNumId w:val="8"/>
  </w:num>
  <w:num w:numId="6">
    <w:abstractNumId w:val="31"/>
  </w:num>
  <w:num w:numId="7">
    <w:abstractNumId w:val="21"/>
  </w:num>
  <w:num w:numId="8">
    <w:abstractNumId w:val="11"/>
  </w:num>
  <w:num w:numId="9">
    <w:abstractNumId w:val="29"/>
  </w:num>
  <w:num w:numId="10">
    <w:abstractNumId w:val="20"/>
  </w:num>
  <w:num w:numId="11">
    <w:abstractNumId w:val="30"/>
  </w:num>
  <w:num w:numId="12">
    <w:abstractNumId w:val="14"/>
  </w:num>
  <w:num w:numId="13">
    <w:abstractNumId w:val="13"/>
  </w:num>
  <w:num w:numId="14">
    <w:abstractNumId w:val="9"/>
  </w:num>
  <w:num w:numId="15">
    <w:abstractNumId w:val="5"/>
  </w:num>
  <w:num w:numId="16">
    <w:abstractNumId w:val="15"/>
  </w:num>
  <w:num w:numId="17">
    <w:abstractNumId w:val="7"/>
  </w:num>
  <w:num w:numId="18">
    <w:abstractNumId w:val="34"/>
  </w:num>
  <w:num w:numId="19">
    <w:abstractNumId w:val="40"/>
  </w:num>
  <w:num w:numId="20">
    <w:abstractNumId w:val="35"/>
  </w:num>
  <w:num w:numId="21">
    <w:abstractNumId w:val="17"/>
  </w:num>
  <w:num w:numId="22">
    <w:abstractNumId w:val="27"/>
  </w:num>
  <w:num w:numId="23">
    <w:abstractNumId w:val="33"/>
  </w:num>
  <w:num w:numId="24">
    <w:abstractNumId w:val="25"/>
  </w:num>
  <w:num w:numId="25">
    <w:abstractNumId w:val="36"/>
  </w:num>
  <w:num w:numId="26">
    <w:abstractNumId w:val="22"/>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19"/>
  </w:num>
  <w:num w:numId="31">
    <w:abstractNumId w:val="2"/>
  </w:num>
  <w:num w:numId="32">
    <w:abstractNumId w:val="19"/>
  </w:num>
  <w:num w:numId="33">
    <w:abstractNumId w:val="1"/>
  </w:num>
  <w:num w:numId="34">
    <w:abstractNumId w:val="12"/>
  </w:num>
  <w:num w:numId="35">
    <w:abstractNumId w:val="28"/>
  </w:num>
  <w:num w:numId="36">
    <w:abstractNumId w:val="38"/>
  </w:num>
  <w:num w:numId="37">
    <w:abstractNumId w:val="39"/>
  </w:num>
  <w:num w:numId="38">
    <w:abstractNumId w:val="3"/>
  </w:num>
  <w:num w:numId="39">
    <w:abstractNumId w:val="10"/>
  </w:num>
  <w:num w:numId="40">
    <w:abstractNumId w:val="42"/>
  </w:num>
  <w:num w:numId="41">
    <w:abstractNumId w:val="24"/>
  </w:num>
  <w:num w:numId="42">
    <w:abstractNumId w:val="18"/>
  </w:num>
  <w:num w:numId="43">
    <w:abstractNumId w:val="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5E"/>
    <w:rsid w:val="00001385"/>
    <w:rsid w:val="0001753B"/>
    <w:rsid w:val="00032D1B"/>
    <w:rsid w:val="00051FD6"/>
    <w:rsid w:val="000A13C9"/>
    <w:rsid w:val="000A4FCA"/>
    <w:rsid w:val="000B2C7F"/>
    <w:rsid w:val="000C197E"/>
    <w:rsid w:val="000C58FC"/>
    <w:rsid w:val="000D07DB"/>
    <w:rsid w:val="000D112E"/>
    <w:rsid w:val="000F5B56"/>
    <w:rsid w:val="00104279"/>
    <w:rsid w:val="00127F81"/>
    <w:rsid w:val="00134A75"/>
    <w:rsid w:val="00152950"/>
    <w:rsid w:val="001531ED"/>
    <w:rsid w:val="00155F42"/>
    <w:rsid w:val="00160486"/>
    <w:rsid w:val="0016433D"/>
    <w:rsid w:val="001658EB"/>
    <w:rsid w:val="00172DE4"/>
    <w:rsid w:val="00177BD8"/>
    <w:rsid w:val="00185DC5"/>
    <w:rsid w:val="00194F0F"/>
    <w:rsid w:val="00195B63"/>
    <w:rsid w:val="001A0981"/>
    <w:rsid w:val="001B4E3C"/>
    <w:rsid w:val="001C23BF"/>
    <w:rsid w:val="001C6A9C"/>
    <w:rsid w:val="001D639F"/>
    <w:rsid w:val="001F0FFE"/>
    <w:rsid w:val="001F75EB"/>
    <w:rsid w:val="0024754A"/>
    <w:rsid w:val="002521D7"/>
    <w:rsid w:val="00272F3F"/>
    <w:rsid w:val="002C0436"/>
    <w:rsid w:val="002C20A8"/>
    <w:rsid w:val="002D0875"/>
    <w:rsid w:val="002D3356"/>
    <w:rsid w:val="002E52EC"/>
    <w:rsid w:val="002E6A9D"/>
    <w:rsid w:val="002F0058"/>
    <w:rsid w:val="002F58FB"/>
    <w:rsid w:val="003003AB"/>
    <w:rsid w:val="003040A0"/>
    <w:rsid w:val="003045C6"/>
    <w:rsid w:val="00305D27"/>
    <w:rsid w:val="003315C5"/>
    <w:rsid w:val="00333CE0"/>
    <w:rsid w:val="00364BC7"/>
    <w:rsid w:val="003A435A"/>
    <w:rsid w:val="003A5285"/>
    <w:rsid w:val="003C5EE8"/>
    <w:rsid w:val="003E2CD2"/>
    <w:rsid w:val="003F4DFB"/>
    <w:rsid w:val="003F5AEC"/>
    <w:rsid w:val="00403ED8"/>
    <w:rsid w:val="004404B6"/>
    <w:rsid w:val="00456327"/>
    <w:rsid w:val="004837FD"/>
    <w:rsid w:val="00485771"/>
    <w:rsid w:val="0048662B"/>
    <w:rsid w:val="004872CC"/>
    <w:rsid w:val="00495C6B"/>
    <w:rsid w:val="004A320F"/>
    <w:rsid w:val="004B0BEE"/>
    <w:rsid w:val="004B6BCD"/>
    <w:rsid w:val="004C0CD2"/>
    <w:rsid w:val="004E57E3"/>
    <w:rsid w:val="004E7859"/>
    <w:rsid w:val="005379F5"/>
    <w:rsid w:val="00542693"/>
    <w:rsid w:val="00557CFB"/>
    <w:rsid w:val="005633EA"/>
    <w:rsid w:val="005A2F91"/>
    <w:rsid w:val="005B00AE"/>
    <w:rsid w:val="00602E85"/>
    <w:rsid w:val="00615C5E"/>
    <w:rsid w:val="00625486"/>
    <w:rsid w:val="00636BB4"/>
    <w:rsid w:val="00640C23"/>
    <w:rsid w:val="00643808"/>
    <w:rsid w:val="00647003"/>
    <w:rsid w:val="00653F63"/>
    <w:rsid w:val="006832D4"/>
    <w:rsid w:val="00692400"/>
    <w:rsid w:val="00695F2C"/>
    <w:rsid w:val="006B253D"/>
    <w:rsid w:val="006B411D"/>
    <w:rsid w:val="006C68D4"/>
    <w:rsid w:val="006F26B9"/>
    <w:rsid w:val="006F7A67"/>
    <w:rsid w:val="00741190"/>
    <w:rsid w:val="007436E0"/>
    <w:rsid w:val="00757BA3"/>
    <w:rsid w:val="007857A7"/>
    <w:rsid w:val="007A41D8"/>
    <w:rsid w:val="007C59B5"/>
    <w:rsid w:val="007F3ADF"/>
    <w:rsid w:val="007F3E8B"/>
    <w:rsid w:val="008147A4"/>
    <w:rsid w:val="00872562"/>
    <w:rsid w:val="0089153E"/>
    <w:rsid w:val="008A0E3B"/>
    <w:rsid w:val="008A6AA5"/>
    <w:rsid w:val="008C3E32"/>
    <w:rsid w:val="008C52C1"/>
    <w:rsid w:val="008D1B3C"/>
    <w:rsid w:val="009136F1"/>
    <w:rsid w:val="00962FA2"/>
    <w:rsid w:val="00976F4D"/>
    <w:rsid w:val="00980F46"/>
    <w:rsid w:val="009844EA"/>
    <w:rsid w:val="009923F3"/>
    <w:rsid w:val="009A32A1"/>
    <w:rsid w:val="009E6780"/>
    <w:rsid w:val="009F7B71"/>
    <w:rsid w:val="00A20961"/>
    <w:rsid w:val="00A34AD9"/>
    <w:rsid w:val="00A51E90"/>
    <w:rsid w:val="00A55D9D"/>
    <w:rsid w:val="00A6665E"/>
    <w:rsid w:val="00A70141"/>
    <w:rsid w:val="00A842B2"/>
    <w:rsid w:val="00A90F7B"/>
    <w:rsid w:val="00AA252C"/>
    <w:rsid w:val="00AB1724"/>
    <w:rsid w:val="00AC1CEB"/>
    <w:rsid w:val="00AE21D0"/>
    <w:rsid w:val="00AE5873"/>
    <w:rsid w:val="00AE5BCE"/>
    <w:rsid w:val="00AF6FFD"/>
    <w:rsid w:val="00B2406B"/>
    <w:rsid w:val="00B5108C"/>
    <w:rsid w:val="00B534F9"/>
    <w:rsid w:val="00B65B6D"/>
    <w:rsid w:val="00B66759"/>
    <w:rsid w:val="00B85532"/>
    <w:rsid w:val="00BB4877"/>
    <w:rsid w:val="00BC3BC8"/>
    <w:rsid w:val="00C013B5"/>
    <w:rsid w:val="00C01EDB"/>
    <w:rsid w:val="00C314E4"/>
    <w:rsid w:val="00C426A2"/>
    <w:rsid w:val="00C45948"/>
    <w:rsid w:val="00C50F08"/>
    <w:rsid w:val="00C57199"/>
    <w:rsid w:val="00C60467"/>
    <w:rsid w:val="00C80C13"/>
    <w:rsid w:val="00C85095"/>
    <w:rsid w:val="00C9407B"/>
    <w:rsid w:val="00CA5FE3"/>
    <w:rsid w:val="00CB547D"/>
    <w:rsid w:val="00CF285B"/>
    <w:rsid w:val="00CF2CED"/>
    <w:rsid w:val="00CF62C3"/>
    <w:rsid w:val="00D21673"/>
    <w:rsid w:val="00D225DE"/>
    <w:rsid w:val="00D26728"/>
    <w:rsid w:val="00D42F70"/>
    <w:rsid w:val="00D43ED3"/>
    <w:rsid w:val="00D553B2"/>
    <w:rsid w:val="00D63691"/>
    <w:rsid w:val="00D6566F"/>
    <w:rsid w:val="00D7716B"/>
    <w:rsid w:val="00DB2F29"/>
    <w:rsid w:val="00DE1F98"/>
    <w:rsid w:val="00E31745"/>
    <w:rsid w:val="00E649E5"/>
    <w:rsid w:val="00E72387"/>
    <w:rsid w:val="00E77BB5"/>
    <w:rsid w:val="00E860D4"/>
    <w:rsid w:val="00E97152"/>
    <w:rsid w:val="00EA5B56"/>
    <w:rsid w:val="00EB22AF"/>
    <w:rsid w:val="00EC6D82"/>
    <w:rsid w:val="00EC7299"/>
    <w:rsid w:val="00ED4063"/>
    <w:rsid w:val="00ED5BA2"/>
    <w:rsid w:val="00ED7AE9"/>
    <w:rsid w:val="00EF116E"/>
    <w:rsid w:val="00EF47BF"/>
    <w:rsid w:val="00F02DC9"/>
    <w:rsid w:val="00F043BB"/>
    <w:rsid w:val="00F148D9"/>
    <w:rsid w:val="00F14C4F"/>
    <w:rsid w:val="00F14E80"/>
    <w:rsid w:val="00F15795"/>
    <w:rsid w:val="00F332EB"/>
    <w:rsid w:val="00F33812"/>
    <w:rsid w:val="00F44D4E"/>
    <w:rsid w:val="00F63371"/>
    <w:rsid w:val="00FE40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5:docId w15:val="{6C48A9EF-465A-4382-99F2-0C5B4C640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4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6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65E"/>
  </w:style>
  <w:style w:type="paragraph" w:styleId="Footer">
    <w:name w:val="footer"/>
    <w:basedOn w:val="Normal"/>
    <w:link w:val="FooterChar"/>
    <w:uiPriority w:val="99"/>
    <w:unhideWhenUsed/>
    <w:rsid w:val="00A666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65E"/>
  </w:style>
  <w:style w:type="paragraph" w:styleId="BalloonText">
    <w:name w:val="Balloon Text"/>
    <w:basedOn w:val="Normal"/>
    <w:link w:val="BalloonTextChar"/>
    <w:uiPriority w:val="99"/>
    <w:semiHidden/>
    <w:unhideWhenUsed/>
    <w:rsid w:val="00A666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65E"/>
    <w:rPr>
      <w:rFonts w:ascii="Tahoma" w:hAnsi="Tahoma" w:cs="Tahoma"/>
      <w:sz w:val="16"/>
      <w:szCs w:val="16"/>
    </w:rPr>
  </w:style>
  <w:style w:type="character" w:styleId="Hyperlink">
    <w:name w:val="Hyperlink"/>
    <w:basedOn w:val="DefaultParagraphFont"/>
    <w:uiPriority w:val="99"/>
    <w:rsid w:val="00C9407B"/>
    <w:rPr>
      <w:color w:val="0000FF"/>
      <w:u w:val="single"/>
    </w:rPr>
  </w:style>
  <w:style w:type="paragraph" w:styleId="NormalWeb">
    <w:name w:val="Normal (Web)"/>
    <w:basedOn w:val="Normal"/>
    <w:unhideWhenUsed/>
    <w:rsid w:val="00C9407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Text">
    <w:name w:val="Default Text"/>
    <w:basedOn w:val="Normal"/>
    <w:rsid w:val="00AF6FFD"/>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A90F7B"/>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DefaultText1">
    <w:name w:val="Default Text:1"/>
    <w:basedOn w:val="Normal"/>
    <w:rsid w:val="003045C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296">
    <w:name w:val="296"/>
    <w:basedOn w:val="Normal"/>
    <w:rsid w:val="00B5108C"/>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NoSpacing">
    <w:name w:val="No Spacing"/>
    <w:uiPriority w:val="1"/>
    <w:qFormat/>
    <w:rsid w:val="00B5108C"/>
    <w:pPr>
      <w:spacing w:after="0" w:line="240" w:lineRule="auto"/>
    </w:pPr>
    <w:rPr>
      <w:rFonts w:ascii="Calibri" w:eastAsia="Calibri" w:hAnsi="Calibri" w:cs="Times New Roman"/>
      <w:lang w:val="en-US"/>
    </w:rPr>
  </w:style>
  <w:style w:type="paragraph" w:customStyle="1" w:styleId="BodySingle">
    <w:name w:val="Body Single"/>
    <w:basedOn w:val="Normal"/>
    <w:rsid w:val="00B5108C"/>
    <w:pPr>
      <w:overflowPunct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305">
    <w:name w:val="305"/>
    <w:basedOn w:val="Normal"/>
    <w:rsid w:val="00B5108C"/>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val="en-US"/>
    </w:rPr>
  </w:style>
  <w:style w:type="character" w:styleId="Strong">
    <w:name w:val="Strong"/>
    <w:basedOn w:val="DefaultParagraphFont"/>
    <w:qFormat/>
    <w:rsid w:val="00C426A2"/>
    <w:rPr>
      <w:b/>
      <w:bCs/>
    </w:rPr>
  </w:style>
  <w:style w:type="paragraph" w:customStyle="1" w:styleId="303">
    <w:name w:val="303"/>
    <w:basedOn w:val="Normal"/>
    <w:rsid w:val="00BC3BC8"/>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val="en-US" w:eastAsia="en-CA"/>
    </w:rPr>
  </w:style>
  <w:style w:type="paragraph" w:styleId="Title">
    <w:name w:val="Title"/>
    <w:basedOn w:val="Normal"/>
    <w:link w:val="TitleChar"/>
    <w:qFormat/>
    <w:rsid w:val="00F148D9"/>
    <w:pPr>
      <w:spacing w:after="0" w:line="240" w:lineRule="auto"/>
      <w:jc w:val="center"/>
    </w:pPr>
    <w:rPr>
      <w:rFonts w:ascii="Arial" w:eastAsia="Times New Roman" w:hAnsi="Arial" w:cs="Times New Roman"/>
      <w:b/>
      <w:bCs/>
      <w:sz w:val="24"/>
      <w:szCs w:val="24"/>
      <w:lang w:val="en-US"/>
    </w:rPr>
  </w:style>
  <w:style w:type="character" w:customStyle="1" w:styleId="TitleChar">
    <w:name w:val="Title Char"/>
    <w:basedOn w:val="DefaultParagraphFont"/>
    <w:link w:val="Title"/>
    <w:rsid w:val="00F148D9"/>
    <w:rPr>
      <w:rFonts w:ascii="Arial" w:eastAsia="Times New Roman" w:hAnsi="Arial"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208369">
      <w:bodyDiv w:val="1"/>
      <w:marLeft w:val="0"/>
      <w:marRight w:val="0"/>
      <w:marTop w:val="0"/>
      <w:marBottom w:val="0"/>
      <w:divBdr>
        <w:top w:val="none" w:sz="0" w:space="0" w:color="auto"/>
        <w:left w:val="none" w:sz="0" w:space="0" w:color="auto"/>
        <w:bottom w:val="none" w:sz="0" w:space="0" w:color="auto"/>
        <w:right w:val="none" w:sz="0" w:space="0" w:color="auto"/>
      </w:divBdr>
    </w:div>
    <w:div w:id="1418556023">
      <w:bodyDiv w:val="1"/>
      <w:marLeft w:val="0"/>
      <w:marRight w:val="0"/>
      <w:marTop w:val="0"/>
      <w:marBottom w:val="0"/>
      <w:divBdr>
        <w:top w:val="none" w:sz="0" w:space="0" w:color="auto"/>
        <w:left w:val="none" w:sz="0" w:space="0" w:color="auto"/>
        <w:bottom w:val="none" w:sz="0" w:space="0" w:color="auto"/>
        <w:right w:val="none" w:sz="0" w:space="0" w:color="auto"/>
      </w:divBdr>
    </w:div>
    <w:div w:id="206591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bs@ontarionorthland.c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30E26-8C1B-4CDD-92E8-F86598E42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Ontario Northland / Ontera</Company>
  <LinksUpToDate>false</LinksUpToDate>
  <CharactersWithSpaces>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rmcglynn</dc:creator>
  <cp:lastModifiedBy>Stephanie Souter</cp:lastModifiedBy>
  <cp:revision>4</cp:revision>
  <cp:lastPrinted>2016-04-14T20:21:00Z</cp:lastPrinted>
  <dcterms:created xsi:type="dcterms:W3CDTF">2019-09-11T12:47:00Z</dcterms:created>
  <dcterms:modified xsi:type="dcterms:W3CDTF">2019-09-19T18:13:00Z</dcterms:modified>
</cp:coreProperties>
</file>